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70" w:rsidRPr="00690E24" w:rsidRDefault="00681970" w:rsidP="00690E24">
      <w:pPr>
        <w:ind w:firstLine="540"/>
        <w:jc w:val="center"/>
        <w:rPr>
          <w:rFonts w:cs="Times New Roman"/>
          <w:b/>
        </w:rPr>
      </w:pPr>
      <w:r w:rsidRPr="00690E24">
        <w:rPr>
          <w:rFonts w:cs="Times New Roman"/>
          <w:b/>
        </w:rPr>
        <w:t>ПОЯСНИТЕЛЬНАЯ ЗАПИСКА</w:t>
      </w:r>
    </w:p>
    <w:p w:rsidR="00681970" w:rsidRPr="00690E24" w:rsidRDefault="00681970" w:rsidP="00690E2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Times New Roman" w:cs="Times New Roman"/>
        </w:rPr>
      </w:pPr>
      <w:r w:rsidRPr="00690E24">
        <w:rPr>
          <w:rFonts w:eastAsia="Times New Roman" w:cs="Times New Roman"/>
        </w:rPr>
        <w:t>Данная прогр</w:t>
      </w:r>
      <w:r>
        <w:rPr>
          <w:rFonts w:eastAsia="Times New Roman" w:cs="Times New Roman"/>
        </w:rPr>
        <w:t xml:space="preserve">амма разработана в соответствии </w:t>
      </w:r>
      <w:r w:rsidRPr="00690E24">
        <w:rPr>
          <w:rFonts w:cs="Times New Roman"/>
          <w:bCs/>
          <w:i/>
          <w:iCs/>
        </w:rPr>
        <w:t>с нормативными правовыми документами:</w:t>
      </w:r>
    </w:p>
    <w:p w:rsidR="00681970" w:rsidRPr="00690E24" w:rsidRDefault="00681970" w:rsidP="00690E24">
      <w:pPr>
        <w:pStyle w:val="NoSpacing"/>
        <w:ind w:firstLine="540"/>
        <w:jc w:val="both"/>
        <w:rPr>
          <w:rFonts w:ascii="Times New Roman" w:hAnsi="Times New Roman"/>
          <w:i/>
          <w:iCs/>
          <w:sz w:val="24"/>
          <w:szCs w:val="24"/>
        </w:rPr>
      </w:pPr>
      <w:r w:rsidRPr="00690E24">
        <w:rPr>
          <w:rFonts w:ascii="Times New Roman" w:hAnsi="Times New Roman"/>
          <w:sz w:val="24"/>
          <w:szCs w:val="24"/>
        </w:rPr>
        <w:t xml:space="preserve">- Федеральным законом от </w:t>
      </w:r>
      <w:r w:rsidRPr="00690E24">
        <w:rPr>
          <w:rFonts w:ascii="Times New Roman" w:hAnsi="Times New Roman"/>
          <w:bCs/>
          <w:sz w:val="24"/>
          <w:szCs w:val="24"/>
        </w:rPr>
        <w:t>29.12.2012 №</w:t>
      </w:r>
      <w:r w:rsidRPr="00690E24">
        <w:rPr>
          <w:rFonts w:ascii="Times New Roman" w:hAnsi="Times New Roman"/>
          <w:sz w:val="24"/>
          <w:szCs w:val="24"/>
        </w:rPr>
        <w:t>273-</w:t>
      </w:r>
      <w:r w:rsidRPr="00690E24">
        <w:rPr>
          <w:rFonts w:ascii="Times New Roman" w:hAnsi="Times New Roman"/>
          <w:bCs/>
          <w:sz w:val="24"/>
          <w:szCs w:val="24"/>
        </w:rPr>
        <w:t xml:space="preserve">ФЗ «Закон об образовании в Российской Федерации» (п. 22 </w:t>
      </w:r>
      <w:r w:rsidRPr="00690E24">
        <w:rPr>
          <w:rFonts w:ascii="Times New Roman" w:hAnsi="Times New Roman"/>
          <w:sz w:val="24"/>
          <w:szCs w:val="24"/>
        </w:rPr>
        <w:t>ст.</w:t>
      </w:r>
      <w:r w:rsidRPr="00690E24">
        <w:rPr>
          <w:rFonts w:ascii="Times New Roman" w:hAnsi="Times New Roman"/>
          <w:bCs/>
          <w:sz w:val="24"/>
          <w:szCs w:val="24"/>
        </w:rPr>
        <w:t>2 ч</w:t>
      </w:r>
      <w:r w:rsidRPr="00690E24">
        <w:rPr>
          <w:rFonts w:ascii="Times New Roman" w:hAnsi="Times New Roman"/>
          <w:bCs/>
          <w:spacing w:val="17"/>
          <w:sz w:val="24"/>
          <w:szCs w:val="24"/>
        </w:rPr>
        <w:t>.1.5,</w:t>
      </w:r>
      <w:r w:rsidRPr="00690E24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690E24">
        <w:rPr>
          <w:rFonts w:ascii="Times New Roman" w:hAnsi="Times New Roman"/>
          <w:bCs/>
          <w:sz w:val="24"/>
          <w:szCs w:val="24"/>
        </w:rPr>
        <w:t xml:space="preserve">т. </w:t>
      </w:r>
      <w:r w:rsidRPr="00690E24">
        <w:rPr>
          <w:rFonts w:ascii="Times New Roman" w:hAnsi="Times New Roman"/>
          <w:bCs/>
          <w:spacing w:val="22"/>
          <w:sz w:val="24"/>
          <w:szCs w:val="24"/>
        </w:rPr>
        <w:t>12.</w:t>
      </w:r>
      <w:r w:rsidRPr="00690E24">
        <w:rPr>
          <w:rFonts w:ascii="Times New Roman" w:hAnsi="Times New Roman"/>
          <w:bCs/>
          <w:sz w:val="24"/>
          <w:szCs w:val="24"/>
        </w:rPr>
        <w:t xml:space="preserve"> ч.7 </w:t>
      </w:r>
      <w:r w:rsidRPr="00690E24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690E24">
        <w:rPr>
          <w:rFonts w:ascii="Times New Roman" w:hAnsi="Times New Roman"/>
          <w:bCs/>
          <w:sz w:val="24"/>
          <w:szCs w:val="24"/>
        </w:rPr>
        <w:t>т. 28, ст.30. п.5 ч.3 ст.47, п.1 ч.1 ст. 48);</w:t>
      </w:r>
    </w:p>
    <w:p w:rsidR="00681970" w:rsidRPr="00690E24" w:rsidRDefault="00681970" w:rsidP="00690E24">
      <w:pPr>
        <w:pStyle w:val="NoSpacing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90E24">
        <w:rPr>
          <w:rFonts w:ascii="Times New Roman" w:hAnsi="Times New Roman"/>
          <w:bCs/>
          <w:sz w:val="24"/>
          <w:szCs w:val="24"/>
        </w:rPr>
        <w:t>- Федеральным компонентом государственного образовательного стандарта</w:t>
      </w:r>
      <w:r>
        <w:rPr>
          <w:rFonts w:ascii="Times New Roman" w:hAnsi="Times New Roman"/>
          <w:bCs/>
          <w:sz w:val="24"/>
          <w:szCs w:val="24"/>
        </w:rPr>
        <w:t xml:space="preserve"> основного общего образования</w:t>
      </w:r>
      <w:r w:rsidRPr="00690E24">
        <w:rPr>
          <w:rFonts w:ascii="Times New Roman" w:hAnsi="Times New Roman"/>
          <w:bCs/>
          <w:sz w:val="24"/>
          <w:szCs w:val="24"/>
        </w:rPr>
        <w:t>, утвержденным приказом М</w:t>
      </w:r>
      <w:r w:rsidRPr="00690E24">
        <w:rPr>
          <w:rFonts w:ascii="Times New Roman" w:hAnsi="Times New Roman"/>
          <w:bCs/>
          <w:sz w:val="24"/>
          <w:szCs w:val="24"/>
        </w:rPr>
        <w:t>и</w:t>
      </w:r>
      <w:r w:rsidRPr="00690E24">
        <w:rPr>
          <w:rFonts w:ascii="Times New Roman" w:hAnsi="Times New Roman"/>
          <w:bCs/>
          <w:sz w:val="24"/>
          <w:szCs w:val="24"/>
        </w:rPr>
        <w:t>нобразования России от 05.03.2004 № 1089;</w:t>
      </w:r>
    </w:p>
    <w:p w:rsidR="00681970" w:rsidRPr="00690E24" w:rsidRDefault="00681970" w:rsidP="00690E24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 w:rsidRPr="00690E24">
        <w:rPr>
          <w:rFonts w:ascii="Times New Roman" w:hAnsi="Times New Roman"/>
          <w:sz w:val="24"/>
          <w:szCs w:val="24"/>
        </w:rPr>
        <w:t>- Письмом департамента государственной политики в сфере общего образования Минобрнауки РФ от 28.10.2015.№08-1786 «О рабочих пр</w:t>
      </w:r>
      <w:r w:rsidRPr="00690E24">
        <w:rPr>
          <w:rFonts w:ascii="Times New Roman" w:hAnsi="Times New Roman"/>
          <w:sz w:val="24"/>
          <w:szCs w:val="24"/>
        </w:rPr>
        <w:t>о</w:t>
      </w:r>
      <w:r w:rsidRPr="00690E24">
        <w:rPr>
          <w:rFonts w:ascii="Times New Roman" w:hAnsi="Times New Roman"/>
          <w:sz w:val="24"/>
          <w:szCs w:val="24"/>
        </w:rPr>
        <w:t>граммах учебных предметов»;</w:t>
      </w:r>
    </w:p>
    <w:p w:rsidR="00681970" w:rsidRPr="00690E24" w:rsidRDefault="00681970" w:rsidP="00690E24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 w:rsidRPr="00690E24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90E24">
        <w:rPr>
          <w:rFonts w:ascii="Times New Roman" w:hAnsi="Times New Roman"/>
          <w:sz w:val="24"/>
          <w:szCs w:val="24"/>
        </w:rPr>
        <w:t>Примерной образовательной программой по учебному предмету, утвержденной Минобрнауки РФ;</w:t>
      </w:r>
    </w:p>
    <w:p w:rsidR="00681970" w:rsidRPr="00690E24" w:rsidRDefault="00681970" w:rsidP="00690E24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 w:rsidRPr="00690E24">
        <w:rPr>
          <w:rFonts w:ascii="Times New Roman" w:hAnsi="Times New Roman"/>
          <w:sz w:val="24"/>
          <w:szCs w:val="24"/>
        </w:rPr>
        <w:t>- 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утверждённые Постановлением Главного государственного санитарного врача Российской Федерации от 29.12.2010 № 189.</w:t>
      </w:r>
    </w:p>
    <w:p w:rsidR="00681970" w:rsidRPr="00690E24" w:rsidRDefault="00681970" w:rsidP="00690E24">
      <w:pPr>
        <w:ind w:firstLine="540"/>
        <w:jc w:val="both"/>
        <w:rPr>
          <w:rFonts w:cs="Times New Roman"/>
        </w:rPr>
      </w:pPr>
      <w:r w:rsidRPr="00690E24">
        <w:rPr>
          <w:rFonts w:cs="Times New Roman"/>
        </w:rPr>
        <w:t xml:space="preserve">Рабочая программа разработана на основе авторской «Программы курса химии для 8 – 11 классов общеобразовательных учреждений», автор О.С. Габриелян. </w:t>
      </w:r>
    </w:p>
    <w:p w:rsidR="00681970" w:rsidRPr="00690E24" w:rsidRDefault="00681970" w:rsidP="00690E24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 w:rsidRPr="00690E24">
        <w:rPr>
          <w:rFonts w:ascii="Times New Roman" w:hAnsi="Times New Roman"/>
          <w:sz w:val="24"/>
          <w:szCs w:val="24"/>
        </w:rPr>
        <w:t>Учебно-методический комплект:</w:t>
      </w:r>
    </w:p>
    <w:p w:rsidR="00681970" w:rsidRPr="00690E24" w:rsidRDefault="00681970" w:rsidP="00690E24">
      <w:pPr>
        <w:pStyle w:val="NoSpacing"/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90E24">
        <w:rPr>
          <w:rFonts w:ascii="Times New Roman" w:hAnsi="Times New Roman"/>
          <w:sz w:val="24"/>
          <w:szCs w:val="24"/>
        </w:rPr>
        <w:t>Химия. Базовый уровень. 10-11 классы: рабочая программа к линии УМК О.С. Габриеляна: учебно-методическое пособие / О.С. Габри</w:t>
      </w:r>
      <w:r w:rsidRPr="00690E24">
        <w:rPr>
          <w:rFonts w:ascii="Times New Roman" w:hAnsi="Times New Roman"/>
          <w:sz w:val="24"/>
          <w:szCs w:val="24"/>
        </w:rPr>
        <w:t>е</w:t>
      </w:r>
      <w:r w:rsidRPr="00690E24">
        <w:rPr>
          <w:rFonts w:ascii="Times New Roman" w:hAnsi="Times New Roman"/>
          <w:sz w:val="24"/>
          <w:szCs w:val="24"/>
        </w:rPr>
        <w:t xml:space="preserve">лян. – М.: Дрофа, 2017. </w:t>
      </w:r>
      <w:bookmarkStart w:id="0" w:name="_GoBack"/>
      <w:bookmarkEnd w:id="0"/>
    </w:p>
    <w:p w:rsidR="00681970" w:rsidRPr="00690E24" w:rsidRDefault="00681970" w:rsidP="00690E24">
      <w:pPr>
        <w:pStyle w:val="NoSpacing"/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90E24">
        <w:rPr>
          <w:rFonts w:ascii="Times New Roman" w:hAnsi="Times New Roman"/>
          <w:sz w:val="24"/>
          <w:szCs w:val="24"/>
        </w:rPr>
        <w:t>Химия. 10 класс. Базовый уровень: учебник / О.С. Габриелян.  –  6-е изд., стереотип. - М: Просвещение, 2020.- 128 с.</w:t>
      </w:r>
    </w:p>
    <w:p w:rsidR="00681970" w:rsidRPr="00690E24" w:rsidRDefault="00681970" w:rsidP="00690E24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  <w:r w:rsidRPr="00690E24">
        <w:rPr>
          <w:rFonts w:eastAsia="Times New Roman" w:cs="Times New Roman"/>
          <w:b/>
          <w:kern w:val="0"/>
          <w:lang w:eastAsia="ru-RU" w:bidi="ar-SA"/>
        </w:rPr>
        <w:t xml:space="preserve">Цель </w:t>
      </w:r>
      <w:r w:rsidRPr="00690E24">
        <w:rPr>
          <w:rFonts w:eastAsia="Times New Roman" w:cs="Times New Roman"/>
          <w:kern w:val="0"/>
          <w:lang w:eastAsia="ru-RU" w:bidi="ar-SA"/>
        </w:rPr>
        <w:t>изучения химии в 10 классе:</w:t>
      </w:r>
    </w:p>
    <w:p w:rsidR="00681970" w:rsidRPr="00690E24" w:rsidRDefault="00681970" w:rsidP="00690E24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  <w:r w:rsidRPr="00690E24">
        <w:rPr>
          <w:rFonts w:eastAsia="Times New Roman" w:cs="Times New Roman"/>
          <w:kern w:val="0"/>
          <w:lang w:eastAsia="ru-RU" w:bidi="ar-SA"/>
        </w:rPr>
        <w:t>- освоение знаний основных положений теории строения органических соединений А.М.Бутлерова; истории развития современных пре</w:t>
      </w:r>
      <w:r w:rsidRPr="00690E24">
        <w:rPr>
          <w:rFonts w:eastAsia="Times New Roman" w:cs="Times New Roman"/>
          <w:kern w:val="0"/>
          <w:lang w:eastAsia="ru-RU" w:bidi="ar-SA"/>
        </w:rPr>
        <w:t>д</w:t>
      </w:r>
      <w:r w:rsidRPr="00690E24">
        <w:rPr>
          <w:rFonts w:eastAsia="Times New Roman" w:cs="Times New Roman"/>
          <w:kern w:val="0"/>
          <w:lang w:eastAsia="ru-RU" w:bidi="ar-SA"/>
        </w:rPr>
        <w:t>ставлений о ВМС; выдающихся открытиях химии; роли химической науки в формировании современной естественнонаучной картины мира; м</w:t>
      </w:r>
      <w:r w:rsidRPr="00690E24">
        <w:rPr>
          <w:rFonts w:eastAsia="Times New Roman" w:cs="Times New Roman"/>
          <w:kern w:val="0"/>
          <w:lang w:eastAsia="ru-RU" w:bidi="ar-SA"/>
        </w:rPr>
        <w:t>е</w:t>
      </w:r>
      <w:r w:rsidRPr="00690E24">
        <w:rPr>
          <w:rFonts w:eastAsia="Times New Roman" w:cs="Times New Roman"/>
          <w:kern w:val="0"/>
          <w:lang w:eastAsia="ru-RU" w:bidi="ar-SA"/>
        </w:rPr>
        <w:t>тодах научного познания.</w:t>
      </w:r>
    </w:p>
    <w:p w:rsidR="00681970" w:rsidRPr="00690E24" w:rsidRDefault="00681970" w:rsidP="00690E24">
      <w:pPr>
        <w:pStyle w:val="NoSpacing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90E24">
        <w:rPr>
          <w:rFonts w:ascii="Times New Roman" w:hAnsi="Times New Roman"/>
          <w:b/>
          <w:sz w:val="24"/>
          <w:szCs w:val="24"/>
        </w:rPr>
        <w:t>Задачи:</w:t>
      </w:r>
    </w:p>
    <w:p w:rsidR="00681970" w:rsidRPr="00690E24" w:rsidRDefault="00681970" w:rsidP="00690E24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 w:rsidRPr="00690E24">
        <w:rPr>
          <w:rFonts w:ascii="Times New Roman" w:hAnsi="Times New Roman"/>
          <w:sz w:val="24"/>
          <w:szCs w:val="24"/>
        </w:rPr>
        <w:t>- освоение знаний о химической составляющей естественно-научной картины мира, важнейших химических понятиях, законах и теориях;</w:t>
      </w:r>
    </w:p>
    <w:p w:rsidR="00681970" w:rsidRPr="00690E24" w:rsidRDefault="00681970" w:rsidP="00690E24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 w:rsidRPr="00690E24">
        <w:rPr>
          <w:rFonts w:ascii="Times New Roman" w:hAnsi="Times New Roman"/>
          <w:sz w:val="24"/>
          <w:szCs w:val="24"/>
        </w:rPr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681970" w:rsidRPr="00690E24" w:rsidRDefault="00681970" w:rsidP="00690E24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 w:rsidRPr="00690E24">
        <w:rPr>
          <w:rFonts w:ascii="Times New Roman" w:hAnsi="Times New Roman"/>
          <w:sz w:val="24"/>
          <w:szCs w:val="24"/>
        </w:rPr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681970" w:rsidRPr="00690E24" w:rsidRDefault="00681970" w:rsidP="00690E24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 w:rsidRPr="00690E24">
        <w:rPr>
          <w:rFonts w:ascii="Times New Roman" w:hAnsi="Times New Roman"/>
          <w:sz w:val="24"/>
          <w:szCs w:val="24"/>
        </w:rPr>
        <w:t>- воспитание убежденности в возможности познания живой природы, необходимости бережного отношения к природной среде, собстве</w:t>
      </w:r>
      <w:r w:rsidRPr="00690E24">
        <w:rPr>
          <w:rFonts w:ascii="Times New Roman" w:hAnsi="Times New Roman"/>
          <w:sz w:val="24"/>
          <w:szCs w:val="24"/>
        </w:rPr>
        <w:t>н</w:t>
      </w:r>
      <w:r w:rsidRPr="00690E24">
        <w:rPr>
          <w:rFonts w:ascii="Times New Roman" w:hAnsi="Times New Roman"/>
          <w:sz w:val="24"/>
          <w:szCs w:val="24"/>
        </w:rPr>
        <w:t>ному здоровью; уважения к мнению оппонента при обсуждении проблем.</w:t>
      </w:r>
    </w:p>
    <w:p w:rsidR="00681970" w:rsidRPr="00690E24" w:rsidRDefault="00681970" w:rsidP="00690E24">
      <w:pPr>
        <w:widowControl/>
        <w:suppressAutoHyphens w:val="0"/>
        <w:ind w:firstLine="540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690E24">
        <w:rPr>
          <w:rFonts w:eastAsia="Times New Roman" w:cs="Times New Roman"/>
          <w:b/>
          <w:kern w:val="0"/>
          <w:lang w:eastAsia="ru-RU" w:bidi="ar-SA"/>
        </w:rPr>
        <w:t>Методы обучения:</w:t>
      </w:r>
    </w:p>
    <w:p w:rsidR="00681970" w:rsidRPr="00690E24" w:rsidRDefault="00681970" w:rsidP="00690E24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  <w:r w:rsidRPr="00690E24">
        <w:rPr>
          <w:rFonts w:eastAsia="Times New Roman" w:cs="Times New Roman"/>
          <w:kern w:val="0"/>
          <w:lang w:eastAsia="ru-RU" w:bidi="ar-SA"/>
        </w:rPr>
        <w:t>- по источнику знаний: словесные, наглядные, практические;</w:t>
      </w:r>
    </w:p>
    <w:p w:rsidR="00681970" w:rsidRPr="00690E24" w:rsidRDefault="00681970" w:rsidP="00690E24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  <w:r w:rsidRPr="00690E24">
        <w:rPr>
          <w:rFonts w:eastAsia="Times New Roman" w:cs="Times New Roman"/>
          <w:kern w:val="0"/>
          <w:lang w:eastAsia="ru-RU" w:bidi="ar-SA"/>
        </w:rPr>
        <w:t>- по уровню познавательной активности: проблемный, частично-поисковый, объяснительно-иллюстративный;</w:t>
      </w:r>
    </w:p>
    <w:p w:rsidR="00681970" w:rsidRPr="00690E24" w:rsidRDefault="00681970" w:rsidP="00690E24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  <w:r w:rsidRPr="00690E24">
        <w:rPr>
          <w:rFonts w:eastAsia="Times New Roman" w:cs="Times New Roman"/>
          <w:kern w:val="0"/>
          <w:lang w:eastAsia="ru-RU" w:bidi="ar-SA"/>
        </w:rPr>
        <w:t>- по принципу расчленения или соединения знаний: аналитический, синтетический, сравнительный, обобщающий, классификационный.</w:t>
      </w:r>
    </w:p>
    <w:p w:rsidR="00681970" w:rsidRPr="00690E24" w:rsidRDefault="00681970" w:rsidP="00690E24">
      <w:pPr>
        <w:widowControl/>
        <w:suppressAutoHyphens w:val="0"/>
        <w:ind w:firstLine="540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690E24">
        <w:rPr>
          <w:rFonts w:eastAsia="Times New Roman" w:cs="Times New Roman"/>
          <w:b/>
          <w:kern w:val="0"/>
          <w:lang w:eastAsia="ru-RU" w:bidi="ar-SA"/>
        </w:rPr>
        <w:t>Виды и формы контроля</w:t>
      </w:r>
    </w:p>
    <w:p w:rsidR="00681970" w:rsidRPr="00690E24" w:rsidRDefault="00681970" w:rsidP="00690E24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  <w:r w:rsidRPr="00690E24">
        <w:rPr>
          <w:rFonts w:eastAsia="Times New Roman" w:cs="Times New Roman"/>
          <w:kern w:val="0"/>
          <w:lang w:eastAsia="ru-RU" w:bidi="ar-SA"/>
        </w:rPr>
        <w:t>Для оценки учебных достижений, обучающихся используется:</w:t>
      </w:r>
    </w:p>
    <w:p w:rsidR="00681970" w:rsidRPr="00690E24" w:rsidRDefault="00681970" w:rsidP="00690E24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  <w:r w:rsidRPr="00690E24">
        <w:rPr>
          <w:rFonts w:eastAsia="Times New Roman" w:cs="Times New Roman"/>
          <w:kern w:val="0"/>
          <w:lang w:eastAsia="ru-RU" w:bidi="ar-SA"/>
        </w:rPr>
        <w:t>-текущий контроль в виде проверочных работ и тестов;</w:t>
      </w:r>
    </w:p>
    <w:p w:rsidR="00681970" w:rsidRPr="00690E24" w:rsidRDefault="00681970" w:rsidP="00690E24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  <w:r w:rsidRPr="00690E24">
        <w:rPr>
          <w:rFonts w:eastAsia="Times New Roman" w:cs="Times New Roman"/>
          <w:kern w:val="0"/>
          <w:lang w:eastAsia="ru-RU" w:bidi="ar-SA"/>
        </w:rPr>
        <w:t>-тематический контроль в виде контрольных работ;</w:t>
      </w:r>
    </w:p>
    <w:p w:rsidR="00681970" w:rsidRPr="00690E24" w:rsidRDefault="00681970" w:rsidP="00690E24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  <w:r w:rsidRPr="00690E24">
        <w:rPr>
          <w:rFonts w:eastAsia="Times New Roman" w:cs="Times New Roman"/>
          <w:kern w:val="0"/>
          <w:lang w:eastAsia="ru-RU" w:bidi="ar-SA"/>
        </w:rPr>
        <w:t>-итоговый контроль в виде контрольной работы и теста.</w:t>
      </w:r>
    </w:p>
    <w:p w:rsidR="00681970" w:rsidRPr="00690E24" w:rsidRDefault="00681970" w:rsidP="00690E24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  <w:r w:rsidRPr="00690E24">
        <w:rPr>
          <w:rFonts w:eastAsia="Times New Roman" w:cs="Times New Roman"/>
          <w:kern w:val="0"/>
          <w:lang w:eastAsia="ru-RU" w:bidi="ar-SA"/>
        </w:rPr>
        <w:t xml:space="preserve">Используются следующие </w:t>
      </w:r>
      <w:r w:rsidRPr="00690E24">
        <w:rPr>
          <w:rFonts w:eastAsia="Times New Roman" w:cs="Times New Roman"/>
          <w:b/>
          <w:kern w:val="0"/>
          <w:lang w:eastAsia="ru-RU" w:bidi="ar-SA"/>
        </w:rPr>
        <w:t>формы обучения:</w:t>
      </w:r>
    </w:p>
    <w:p w:rsidR="00681970" w:rsidRPr="00690E24" w:rsidRDefault="00681970" w:rsidP="00690E24">
      <w:pPr>
        <w:widowControl/>
        <w:numPr>
          <w:ilvl w:val="0"/>
          <w:numId w:val="8"/>
        </w:numPr>
        <w:suppressAutoHyphens w:val="0"/>
        <w:ind w:left="0" w:firstLine="540"/>
        <w:jc w:val="both"/>
        <w:rPr>
          <w:rFonts w:eastAsia="Times New Roman" w:cs="Times New Roman"/>
          <w:kern w:val="0"/>
          <w:lang w:eastAsia="ru-RU" w:bidi="ar-SA"/>
        </w:rPr>
      </w:pPr>
      <w:r w:rsidRPr="00690E24">
        <w:rPr>
          <w:rFonts w:eastAsia="Times New Roman" w:cs="Times New Roman"/>
          <w:kern w:val="0"/>
          <w:lang w:eastAsia="ru-RU" w:bidi="ar-SA"/>
        </w:rPr>
        <w:t>Фронтальная;</w:t>
      </w:r>
    </w:p>
    <w:p w:rsidR="00681970" w:rsidRPr="00690E24" w:rsidRDefault="00681970" w:rsidP="00690E24">
      <w:pPr>
        <w:widowControl/>
        <w:numPr>
          <w:ilvl w:val="0"/>
          <w:numId w:val="8"/>
        </w:numPr>
        <w:suppressAutoHyphens w:val="0"/>
        <w:ind w:left="0" w:firstLine="540"/>
        <w:jc w:val="both"/>
        <w:rPr>
          <w:rFonts w:eastAsia="Times New Roman" w:cs="Times New Roman"/>
          <w:kern w:val="0"/>
          <w:lang w:eastAsia="ru-RU" w:bidi="ar-SA"/>
        </w:rPr>
      </w:pPr>
      <w:r w:rsidRPr="00690E24">
        <w:rPr>
          <w:rFonts w:eastAsia="Times New Roman" w:cs="Times New Roman"/>
          <w:kern w:val="0"/>
          <w:lang w:eastAsia="ru-RU" w:bidi="ar-SA"/>
        </w:rPr>
        <w:t xml:space="preserve">Индивидуальная </w:t>
      </w:r>
    </w:p>
    <w:p w:rsidR="00681970" w:rsidRPr="00690E24" w:rsidRDefault="00681970" w:rsidP="00690E24">
      <w:pPr>
        <w:widowControl/>
        <w:numPr>
          <w:ilvl w:val="0"/>
          <w:numId w:val="8"/>
        </w:numPr>
        <w:suppressAutoHyphens w:val="0"/>
        <w:ind w:left="0" w:firstLine="540"/>
        <w:jc w:val="both"/>
        <w:rPr>
          <w:rFonts w:eastAsia="Times New Roman" w:cs="Times New Roman"/>
          <w:kern w:val="0"/>
          <w:lang w:eastAsia="ru-RU" w:bidi="ar-SA"/>
        </w:rPr>
      </w:pPr>
      <w:r w:rsidRPr="00690E24">
        <w:rPr>
          <w:rFonts w:eastAsia="Times New Roman" w:cs="Times New Roman"/>
          <w:kern w:val="0"/>
          <w:lang w:eastAsia="ru-RU" w:bidi="ar-SA"/>
        </w:rPr>
        <w:t>Групповая (бригадные, кооперированно-групповые, дифференцированно-групповые)</w:t>
      </w:r>
    </w:p>
    <w:p w:rsidR="00681970" w:rsidRPr="00690E24" w:rsidRDefault="00681970" w:rsidP="00690E24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 w:rsidRPr="00690E24">
        <w:rPr>
          <w:rFonts w:ascii="Times New Roman" w:hAnsi="Times New Roman"/>
          <w:sz w:val="24"/>
          <w:szCs w:val="24"/>
        </w:rPr>
        <w:t>На изучение курса химии в 10 классе выделено 34учебных часов (по 1 часа в неделю)</w:t>
      </w:r>
    </w:p>
    <w:p w:rsidR="00681970" w:rsidRPr="00690E24" w:rsidRDefault="00681970" w:rsidP="00690E24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 w:rsidRPr="00690E24">
        <w:rPr>
          <w:rFonts w:ascii="Times New Roman" w:hAnsi="Times New Roman"/>
          <w:sz w:val="24"/>
          <w:szCs w:val="24"/>
        </w:rPr>
        <w:t>Сроки реализации программы: 1 год</w:t>
      </w:r>
    </w:p>
    <w:p w:rsidR="00681970" w:rsidRPr="00690E24" w:rsidRDefault="00681970" w:rsidP="00690E24">
      <w:pPr>
        <w:tabs>
          <w:tab w:val="left" w:pos="567"/>
        </w:tabs>
        <w:ind w:firstLine="540"/>
        <w:jc w:val="both"/>
        <w:rPr>
          <w:rFonts w:cs="Times New Roman"/>
        </w:rPr>
      </w:pPr>
      <w:r w:rsidRPr="00690E24">
        <w:tab/>
      </w:r>
    </w:p>
    <w:p w:rsidR="00681970" w:rsidRPr="00690E24" w:rsidRDefault="00681970" w:rsidP="00690E24">
      <w:pPr>
        <w:pStyle w:val="NoSpacing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90E24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681970" w:rsidRPr="00690E24" w:rsidRDefault="00681970" w:rsidP="00690E24">
      <w:pPr>
        <w:pStyle w:val="NoSpacing"/>
        <w:ind w:firstLine="54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90E24">
        <w:rPr>
          <w:rStyle w:val="dash041e005f0431005f044b005f0447005f043d005f044b005f04391005f005fchar1char1"/>
          <w:b/>
          <w:bCs/>
          <w:sz w:val="24"/>
          <w:szCs w:val="24"/>
        </w:rPr>
        <w:t>Предметные результаты:</w:t>
      </w:r>
    </w:p>
    <w:p w:rsidR="00681970" w:rsidRPr="00690E24" w:rsidRDefault="00681970" w:rsidP="00690E24">
      <w:pPr>
        <w:ind w:firstLine="540"/>
        <w:jc w:val="both"/>
        <w:rPr>
          <w:rFonts w:cs="Times New Roman"/>
          <w:b/>
          <w:i/>
        </w:rPr>
      </w:pPr>
      <w:r w:rsidRPr="00690E24">
        <w:rPr>
          <w:rFonts w:cs="Times New Roman"/>
          <w:b/>
          <w:i/>
        </w:rPr>
        <w:t>знать</w:t>
      </w:r>
    </w:p>
    <w:p w:rsidR="00681970" w:rsidRPr="00690E24" w:rsidRDefault="00681970" w:rsidP="00690E24">
      <w:pPr>
        <w:pStyle w:val="ListParagraph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90E24">
        <w:rPr>
          <w:rFonts w:ascii="Times New Roman" w:hAnsi="Times New Roman"/>
          <w:sz w:val="24"/>
          <w:szCs w:val="24"/>
        </w:rPr>
        <w:t>важнейшие химические понятия: вещество, химический элемент, атом, молекула, химическая связь, валентность, степень окисл</w:t>
      </w:r>
      <w:r w:rsidRPr="00690E24">
        <w:rPr>
          <w:rFonts w:ascii="Times New Roman" w:hAnsi="Times New Roman"/>
          <w:sz w:val="24"/>
          <w:szCs w:val="24"/>
        </w:rPr>
        <w:t>е</w:t>
      </w:r>
      <w:r w:rsidRPr="00690E24">
        <w:rPr>
          <w:rFonts w:ascii="Times New Roman" w:hAnsi="Times New Roman"/>
          <w:sz w:val="24"/>
          <w:szCs w:val="24"/>
        </w:rPr>
        <w:t>ния, углеродный скелет, функциональная группа, изомерия, гомология;</w:t>
      </w:r>
    </w:p>
    <w:p w:rsidR="00681970" w:rsidRPr="00690E24" w:rsidRDefault="00681970" w:rsidP="00690E24">
      <w:pPr>
        <w:pStyle w:val="ListParagraph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90E24">
        <w:rPr>
          <w:rFonts w:ascii="Times New Roman" w:hAnsi="Times New Roman"/>
          <w:sz w:val="24"/>
          <w:szCs w:val="24"/>
        </w:rPr>
        <w:t>основные теории химии: химической связи, строения органических веществ;</w:t>
      </w:r>
    </w:p>
    <w:p w:rsidR="00681970" w:rsidRPr="00690E24" w:rsidRDefault="00681970" w:rsidP="00690E24">
      <w:pPr>
        <w:pStyle w:val="ListParagraph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90E24">
        <w:rPr>
          <w:rFonts w:ascii="Times New Roman" w:hAnsi="Times New Roman"/>
          <w:sz w:val="24"/>
          <w:szCs w:val="24"/>
        </w:rPr>
        <w:t>важнейшие вещества и материалы: уксусная кислота,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681970" w:rsidRPr="00690E24" w:rsidRDefault="00681970" w:rsidP="00690E24">
      <w:pPr>
        <w:ind w:firstLine="540"/>
        <w:jc w:val="both"/>
        <w:rPr>
          <w:rFonts w:cs="Times New Roman"/>
        </w:rPr>
      </w:pPr>
      <w:r w:rsidRPr="00690E24">
        <w:rPr>
          <w:rFonts w:cs="Times New Roman"/>
          <w:b/>
          <w:i/>
        </w:rPr>
        <w:t>уметь:</w:t>
      </w:r>
    </w:p>
    <w:p w:rsidR="00681970" w:rsidRPr="00690E24" w:rsidRDefault="00681970" w:rsidP="00690E24">
      <w:pPr>
        <w:pStyle w:val="ListParagraph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90E24">
        <w:rPr>
          <w:rFonts w:ascii="Times New Roman" w:hAnsi="Times New Roman"/>
          <w:sz w:val="24"/>
          <w:szCs w:val="24"/>
        </w:rPr>
        <w:t>называть изученные вещества по «тривиальной» или международной номенклатуре;</w:t>
      </w:r>
    </w:p>
    <w:p w:rsidR="00681970" w:rsidRPr="00690E24" w:rsidRDefault="00681970" w:rsidP="00690E24">
      <w:pPr>
        <w:pStyle w:val="ListParagraph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90E24">
        <w:rPr>
          <w:rFonts w:ascii="Times New Roman" w:hAnsi="Times New Roman"/>
          <w:sz w:val="24"/>
          <w:szCs w:val="24"/>
        </w:rPr>
        <w:t>определять: валентность и степень окисления химических элементов, принадлежность веществ к различным классам неорганич</w:t>
      </w:r>
      <w:r w:rsidRPr="00690E24">
        <w:rPr>
          <w:rFonts w:ascii="Times New Roman" w:hAnsi="Times New Roman"/>
          <w:sz w:val="24"/>
          <w:szCs w:val="24"/>
        </w:rPr>
        <w:t>е</w:t>
      </w:r>
      <w:r w:rsidRPr="00690E24">
        <w:rPr>
          <w:rFonts w:ascii="Times New Roman" w:hAnsi="Times New Roman"/>
          <w:sz w:val="24"/>
          <w:szCs w:val="24"/>
        </w:rPr>
        <w:t>ских соединений;</w:t>
      </w:r>
    </w:p>
    <w:p w:rsidR="00681970" w:rsidRPr="00690E24" w:rsidRDefault="00681970" w:rsidP="00690E24">
      <w:pPr>
        <w:pStyle w:val="ListParagraph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90E24">
        <w:rPr>
          <w:rFonts w:ascii="Times New Roman" w:hAnsi="Times New Roman"/>
          <w:sz w:val="24"/>
          <w:szCs w:val="24"/>
        </w:rPr>
        <w:t>характеризовать: зависимость свойств веществ от их состава и строения, природу химической связи, зависимость скорости химич</w:t>
      </w:r>
      <w:r w:rsidRPr="00690E24">
        <w:rPr>
          <w:rFonts w:ascii="Times New Roman" w:hAnsi="Times New Roman"/>
          <w:sz w:val="24"/>
          <w:szCs w:val="24"/>
        </w:rPr>
        <w:t>е</w:t>
      </w:r>
      <w:r w:rsidRPr="00690E24">
        <w:rPr>
          <w:rFonts w:ascii="Times New Roman" w:hAnsi="Times New Roman"/>
          <w:sz w:val="24"/>
          <w:szCs w:val="24"/>
        </w:rPr>
        <w:t>ской реакции и положения химического равновесия от различных факторов;</w:t>
      </w:r>
    </w:p>
    <w:p w:rsidR="00681970" w:rsidRPr="00690E24" w:rsidRDefault="00681970" w:rsidP="00690E24">
      <w:pPr>
        <w:pStyle w:val="ListParagraph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90E24">
        <w:rPr>
          <w:rFonts w:ascii="Times New Roman" w:hAnsi="Times New Roman"/>
          <w:sz w:val="24"/>
          <w:szCs w:val="24"/>
        </w:rPr>
        <w:t>выполнять химический эксперимент по распознаванию важнейших органических веществ;</w:t>
      </w:r>
    </w:p>
    <w:p w:rsidR="00681970" w:rsidRPr="00690E24" w:rsidRDefault="00681970" w:rsidP="00690E24">
      <w:pPr>
        <w:pStyle w:val="ListParagraph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90E24">
        <w:rPr>
          <w:rFonts w:ascii="Times New Roman" w:hAnsi="Times New Roman"/>
          <w:sz w:val="24"/>
          <w:szCs w:val="24"/>
        </w:rPr>
        <w:t>проводить самостоятельный поиск химической информации с использованием различных источников (научно-популярных изд</w:t>
      </w:r>
      <w:r w:rsidRPr="00690E24">
        <w:rPr>
          <w:rFonts w:ascii="Times New Roman" w:hAnsi="Times New Roman"/>
          <w:sz w:val="24"/>
          <w:szCs w:val="24"/>
        </w:rPr>
        <w:t>а</w:t>
      </w:r>
      <w:r w:rsidRPr="00690E24">
        <w:rPr>
          <w:rFonts w:ascii="Times New Roman" w:hAnsi="Times New Roman"/>
          <w:sz w:val="24"/>
          <w:szCs w:val="24"/>
        </w:rPr>
        <w:t>ний, компьютерных баз данных, ресурсов Интернета); использовать компьютерные технологии для обработки и передачи химической информ</w:t>
      </w:r>
      <w:r w:rsidRPr="00690E24">
        <w:rPr>
          <w:rFonts w:ascii="Times New Roman" w:hAnsi="Times New Roman"/>
          <w:sz w:val="24"/>
          <w:szCs w:val="24"/>
        </w:rPr>
        <w:t>а</w:t>
      </w:r>
      <w:r w:rsidRPr="00690E24">
        <w:rPr>
          <w:rFonts w:ascii="Times New Roman" w:hAnsi="Times New Roman"/>
          <w:sz w:val="24"/>
          <w:szCs w:val="24"/>
        </w:rPr>
        <w:t>ции и ее представления в различных формах.</w:t>
      </w:r>
    </w:p>
    <w:p w:rsidR="00681970" w:rsidRPr="00690E24" w:rsidRDefault="00681970" w:rsidP="00690E24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90E24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681970" w:rsidRPr="00690E24" w:rsidRDefault="00681970" w:rsidP="00690E24">
      <w:pPr>
        <w:pStyle w:val="ListParagraph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90E24">
        <w:rPr>
          <w:rFonts w:ascii="Times New Roman" w:hAnsi="Times New Roman"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681970" w:rsidRPr="00690E24" w:rsidRDefault="00681970" w:rsidP="00690E24">
      <w:pPr>
        <w:pStyle w:val="ListParagraph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90E24">
        <w:rPr>
          <w:rFonts w:ascii="Times New Roman" w:hAnsi="Times New Roman"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681970" w:rsidRPr="00690E24" w:rsidRDefault="00681970" w:rsidP="00690E24">
      <w:pPr>
        <w:pStyle w:val="ListParagraph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90E24">
        <w:rPr>
          <w:rFonts w:ascii="Times New Roman" w:hAnsi="Times New Roman"/>
          <w:sz w:val="24"/>
          <w:szCs w:val="24"/>
        </w:rPr>
        <w:t>экологически грамотного поведения в окружающей среде;</w:t>
      </w:r>
    </w:p>
    <w:p w:rsidR="00681970" w:rsidRPr="00690E24" w:rsidRDefault="00681970" w:rsidP="00690E24">
      <w:pPr>
        <w:pStyle w:val="ListParagraph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90E24">
        <w:rPr>
          <w:rFonts w:ascii="Times New Roman" w:hAnsi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681970" w:rsidRPr="00690E24" w:rsidRDefault="00681970" w:rsidP="00690E24">
      <w:pPr>
        <w:pStyle w:val="ListParagraph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90E24">
        <w:rPr>
          <w:rFonts w:ascii="Times New Roman" w:hAnsi="Times New Roman"/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681970" w:rsidRPr="00690E24" w:rsidRDefault="00681970" w:rsidP="00690E24">
      <w:pPr>
        <w:pStyle w:val="ListParagraph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90E24">
        <w:rPr>
          <w:rFonts w:ascii="Times New Roman" w:hAnsi="Times New Roman"/>
          <w:sz w:val="24"/>
          <w:szCs w:val="24"/>
        </w:rPr>
        <w:t>приготовления растворов заданной концентрации в быту и на производстве;</w:t>
      </w:r>
    </w:p>
    <w:p w:rsidR="00681970" w:rsidRPr="00690E24" w:rsidRDefault="00681970" w:rsidP="00690E24">
      <w:pPr>
        <w:widowControl/>
        <w:numPr>
          <w:ilvl w:val="0"/>
          <w:numId w:val="4"/>
        </w:numPr>
        <w:suppressAutoHyphens w:val="0"/>
        <w:ind w:left="0" w:firstLine="540"/>
        <w:rPr>
          <w:rFonts w:cs="Times New Roman"/>
        </w:rPr>
      </w:pPr>
      <w:r w:rsidRPr="00690E24">
        <w:rPr>
          <w:rFonts w:cs="Times New Roman"/>
        </w:rPr>
        <w:t>критической оценки достоверности химической информации, поступающей из разных источников</w:t>
      </w:r>
    </w:p>
    <w:p w:rsidR="00681970" w:rsidRPr="00690E24" w:rsidRDefault="00681970" w:rsidP="00690E24">
      <w:pPr>
        <w:pStyle w:val="NoSpacing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81970" w:rsidRDefault="00681970" w:rsidP="00690E24">
      <w:pPr>
        <w:pStyle w:val="NoSpacing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90E24">
        <w:rPr>
          <w:rFonts w:ascii="Times New Roman" w:hAnsi="Times New Roman"/>
          <w:b/>
          <w:sz w:val="24"/>
          <w:szCs w:val="24"/>
        </w:rPr>
        <w:t xml:space="preserve">Содержание тем учебного курса </w:t>
      </w:r>
    </w:p>
    <w:p w:rsidR="00681970" w:rsidRPr="00690E24" w:rsidRDefault="00681970" w:rsidP="00690E24">
      <w:pPr>
        <w:pStyle w:val="NoSpacing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2041"/>
        <w:gridCol w:w="1134"/>
        <w:gridCol w:w="7087"/>
        <w:gridCol w:w="3686"/>
      </w:tblGrid>
      <w:tr w:rsidR="00681970" w:rsidRPr="00690E24" w:rsidTr="00690E24">
        <w:tc>
          <w:tcPr>
            <w:tcW w:w="648" w:type="dxa"/>
          </w:tcPr>
          <w:p w:rsidR="00681970" w:rsidRPr="00690E24" w:rsidRDefault="00681970" w:rsidP="00690E24">
            <w:pPr>
              <w:jc w:val="center"/>
              <w:rPr>
                <w:rFonts w:cs="Times New Roman"/>
                <w:b/>
              </w:rPr>
            </w:pPr>
            <w:r w:rsidRPr="00690E24">
              <w:rPr>
                <w:rFonts w:cs="Times New Roman"/>
                <w:b/>
              </w:rPr>
              <w:t>№ п/п</w:t>
            </w:r>
          </w:p>
        </w:tc>
        <w:tc>
          <w:tcPr>
            <w:tcW w:w="2041" w:type="dxa"/>
          </w:tcPr>
          <w:p w:rsidR="00681970" w:rsidRPr="00690E24" w:rsidRDefault="00681970" w:rsidP="00690E24">
            <w:pPr>
              <w:jc w:val="center"/>
              <w:rPr>
                <w:rFonts w:cs="Times New Roman"/>
                <w:b/>
              </w:rPr>
            </w:pPr>
            <w:r w:rsidRPr="00690E24">
              <w:rPr>
                <w:rFonts w:cs="Times New Roman"/>
                <w:b/>
              </w:rPr>
              <w:t>Список разделов и тем</w:t>
            </w:r>
          </w:p>
        </w:tc>
        <w:tc>
          <w:tcPr>
            <w:tcW w:w="1134" w:type="dxa"/>
          </w:tcPr>
          <w:p w:rsidR="00681970" w:rsidRPr="00690E24" w:rsidRDefault="00681970" w:rsidP="00690E24">
            <w:pPr>
              <w:jc w:val="center"/>
              <w:rPr>
                <w:rFonts w:cs="Times New Roman"/>
                <w:b/>
              </w:rPr>
            </w:pPr>
            <w:r w:rsidRPr="00690E24">
              <w:rPr>
                <w:rFonts w:cs="Times New Roman"/>
                <w:b/>
              </w:rPr>
              <w:t>Кол-во часов</w:t>
            </w:r>
          </w:p>
        </w:tc>
        <w:tc>
          <w:tcPr>
            <w:tcW w:w="7087" w:type="dxa"/>
          </w:tcPr>
          <w:p w:rsidR="00681970" w:rsidRPr="00690E24" w:rsidRDefault="00681970" w:rsidP="00690E24">
            <w:pPr>
              <w:jc w:val="center"/>
              <w:rPr>
                <w:rFonts w:cs="Times New Roman"/>
                <w:b/>
              </w:rPr>
            </w:pPr>
            <w:r w:rsidRPr="00690E24">
              <w:rPr>
                <w:rFonts w:cs="Times New Roman"/>
                <w:b/>
              </w:rPr>
              <w:t>Требования к результатам обучения</w:t>
            </w:r>
          </w:p>
        </w:tc>
        <w:tc>
          <w:tcPr>
            <w:tcW w:w="3686" w:type="dxa"/>
          </w:tcPr>
          <w:p w:rsidR="00681970" w:rsidRPr="00690E24" w:rsidRDefault="00681970" w:rsidP="00690E24">
            <w:pPr>
              <w:jc w:val="center"/>
              <w:rPr>
                <w:rFonts w:cs="Times New Roman"/>
                <w:b/>
              </w:rPr>
            </w:pPr>
            <w:r w:rsidRPr="00690E24">
              <w:rPr>
                <w:rFonts w:cs="Times New Roman"/>
                <w:b/>
              </w:rPr>
              <w:t>Темы творческих работ уч-ся, проектов и др</w:t>
            </w:r>
          </w:p>
        </w:tc>
      </w:tr>
      <w:tr w:rsidR="00681970" w:rsidRPr="00690E24" w:rsidTr="00690E24">
        <w:trPr>
          <w:trHeight w:val="2147"/>
        </w:trPr>
        <w:tc>
          <w:tcPr>
            <w:tcW w:w="648" w:type="dxa"/>
          </w:tcPr>
          <w:p w:rsidR="00681970" w:rsidRPr="00690E24" w:rsidRDefault="00681970" w:rsidP="00690E24">
            <w:pPr>
              <w:ind w:firstLine="540"/>
              <w:jc w:val="center"/>
              <w:rPr>
                <w:rFonts w:cs="Times New Roman"/>
              </w:rPr>
            </w:pPr>
          </w:p>
        </w:tc>
        <w:tc>
          <w:tcPr>
            <w:tcW w:w="2041" w:type="dxa"/>
          </w:tcPr>
          <w:p w:rsidR="00681970" w:rsidRPr="00690E24" w:rsidRDefault="00681970" w:rsidP="00690E24">
            <w:pPr>
              <w:ind w:firstLine="540"/>
              <w:jc w:val="both"/>
              <w:rPr>
                <w:rFonts w:cs="Times New Roman"/>
              </w:rPr>
            </w:pPr>
            <w:r w:rsidRPr="00690E24">
              <w:rPr>
                <w:rFonts w:cs="Times New Roman"/>
              </w:rPr>
              <w:t>Введение</w:t>
            </w:r>
          </w:p>
        </w:tc>
        <w:tc>
          <w:tcPr>
            <w:tcW w:w="1134" w:type="dxa"/>
            <w:vMerge w:val="restart"/>
          </w:tcPr>
          <w:p w:rsidR="00681970" w:rsidRPr="00690E24" w:rsidRDefault="00681970" w:rsidP="00690E24">
            <w:pPr>
              <w:ind w:firstLine="540"/>
              <w:jc w:val="center"/>
              <w:rPr>
                <w:rFonts w:cs="Times New Roman"/>
              </w:rPr>
            </w:pPr>
            <w:r w:rsidRPr="00690E24">
              <w:rPr>
                <w:rFonts w:cs="Times New Roman"/>
              </w:rPr>
              <w:t>3</w:t>
            </w:r>
          </w:p>
        </w:tc>
        <w:tc>
          <w:tcPr>
            <w:tcW w:w="7087" w:type="dxa"/>
            <w:vMerge w:val="restart"/>
          </w:tcPr>
          <w:p w:rsidR="00681970" w:rsidRPr="00690E24" w:rsidRDefault="00681970" w:rsidP="00690E24">
            <w:pPr>
              <w:ind w:firstLine="540"/>
              <w:rPr>
                <w:rFonts w:cs="Times New Roman"/>
              </w:rPr>
            </w:pPr>
            <w:r w:rsidRPr="00690E24">
              <w:rPr>
                <w:rFonts w:cs="Times New Roman"/>
              </w:rPr>
              <w:t xml:space="preserve">Знать: </w:t>
            </w:r>
          </w:p>
          <w:p w:rsidR="00681970" w:rsidRPr="00690E24" w:rsidRDefault="00681970" w:rsidP="00690E24">
            <w:pPr>
              <w:ind w:firstLine="540"/>
              <w:rPr>
                <w:rFonts w:cs="Times New Roman"/>
              </w:rPr>
            </w:pPr>
            <w:r w:rsidRPr="00690E24">
              <w:rPr>
                <w:rFonts w:cs="Times New Roman"/>
              </w:rPr>
              <w:t>- определения понятий «природные органические соединения», «искусственные органические соединения», «синтетические органические соединения», «органическая химия», «органические соединения», «углеводороды», валентность, химическое строение, молекулярная формула, структурная формула, гомологический ряд, гомологи, изомеры;</w:t>
            </w:r>
          </w:p>
          <w:p w:rsidR="00681970" w:rsidRPr="00690E24" w:rsidRDefault="00681970" w:rsidP="00690E24">
            <w:pPr>
              <w:ind w:firstLine="540"/>
              <w:rPr>
                <w:rFonts w:cs="Times New Roman"/>
              </w:rPr>
            </w:pPr>
            <w:r w:rsidRPr="00690E24">
              <w:rPr>
                <w:rFonts w:cs="Times New Roman"/>
              </w:rPr>
              <w:t>- классификацию органических соединений по происхождению;</w:t>
            </w:r>
          </w:p>
          <w:p w:rsidR="00681970" w:rsidRPr="00690E24" w:rsidRDefault="00681970" w:rsidP="00690E24">
            <w:pPr>
              <w:ind w:firstLine="540"/>
              <w:rPr>
                <w:rFonts w:cs="Times New Roman"/>
              </w:rPr>
            </w:pPr>
            <w:r w:rsidRPr="00690E24">
              <w:rPr>
                <w:rFonts w:cs="Times New Roman"/>
              </w:rPr>
              <w:t>- основные положения теории химического строения органических соединений</w:t>
            </w:r>
          </w:p>
          <w:p w:rsidR="00681970" w:rsidRPr="00690E24" w:rsidRDefault="00681970" w:rsidP="00690E24">
            <w:pPr>
              <w:ind w:firstLine="540"/>
              <w:rPr>
                <w:rFonts w:cs="Times New Roman"/>
              </w:rPr>
            </w:pPr>
            <w:r w:rsidRPr="00690E24">
              <w:rPr>
                <w:rFonts w:cs="Times New Roman"/>
              </w:rPr>
              <w:t>Уметь:</w:t>
            </w:r>
          </w:p>
          <w:p w:rsidR="00681970" w:rsidRPr="00690E24" w:rsidRDefault="00681970" w:rsidP="00690E24">
            <w:pPr>
              <w:ind w:firstLine="540"/>
              <w:rPr>
                <w:rFonts w:cs="Times New Roman"/>
              </w:rPr>
            </w:pPr>
            <w:r w:rsidRPr="00690E24">
              <w:rPr>
                <w:rFonts w:cs="Times New Roman"/>
              </w:rPr>
              <w:t>- определять по формулам веществ органические соединения</w:t>
            </w:r>
          </w:p>
          <w:p w:rsidR="00681970" w:rsidRPr="00690E24" w:rsidRDefault="00681970" w:rsidP="00690E24">
            <w:pPr>
              <w:ind w:firstLine="540"/>
              <w:rPr>
                <w:rFonts w:cs="Times New Roman"/>
              </w:rPr>
            </w:pPr>
            <w:r w:rsidRPr="00690E24">
              <w:rPr>
                <w:rFonts w:cs="Times New Roman"/>
              </w:rPr>
              <w:t>- различать молекулярные и структурные формулы органических соединений</w:t>
            </w:r>
          </w:p>
          <w:p w:rsidR="00681970" w:rsidRPr="00690E24" w:rsidRDefault="00681970" w:rsidP="00690E24">
            <w:pPr>
              <w:ind w:firstLine="540"/>
              <w:rPr>
                <w:rFonts w:cs="Times New Roman"/>
              </w:rPr>
            </w:pPr>
            <w:r w:rsidRPr="00690E24">
              <w:rPr>
                <w:rFonts w:cs="Times New Roman"/>
              </w:rPr>
              <w:t>- составлять структурные формулы простейших органических соединений</w:t>
            </w:r>
          </w:p>
          <w:p w:rsidR="00681970" w:rsidRPr="00690E24" w:rsidRDefault="00681970" w:rsidP="00690E24">
            <w:pPr>
              <w:ind w:firstLine="540"/>
              <w:rPr>
                <w:rFonts w:cs="Times New Roman"/>
              </w:rPr>
            </w:pPr>
            <w:r w:rsidRPr="00690E24">
              <w:rPr>
                <w:rFonts w:cs="Times New Roman"/>
              </w:rPr>
              <w:t>- определять по структурным формулам изомеры, гомологи, вещества, имеющие разное химическое строение</w:t>
            </w:r>
          </w:p>
        </w:tc>
        <w:tc>
          <w:tcPr>
            <w:tcW w:w="3686" w:type="dxa"/>
            <w:vMerge w:val="restart"/>
          </w:tcPr>
          <w:p w:rsidR="00681970" w:rsidRPr="00690E24" w:rsidRDefault="00681970" w:rsidP="00690E24">
            <w:pPr>
              <w:ind w:firstLine="540"/>
              <w:jc w:val="both"/>
              <w:rPr>
                <w:rFonts w:cs="Times New Roman"/>
              </w:rPr>
            </w:pPr>
            <w:r w:rsidRPr="00690E24">
              <w:rPr>
                <w:rFonts w:cs="Times New Roman"/>
              </w:rPr>
              <w:t>1. Природные органические соединения в быту (медицине, сельском хозяйстве, пищевой промышленности и др.)</w:t>
            </w:r>
          </w:p>
          <w:p w:rsidR="00681970" w:rsidRPr="00690E24" w:rsidRDefault="00681970" w:rsidP="00690E24">
            <w:pPr>
              <w:ind w:firstLine="540"/>
              <w:jc w:val="both"/>
              <w:rPr>
                <w:rFonts w:cs="Times New Roman"/>
              </w:rPr>
            </w:pPr>
            <w:r w:rsidRPr="00690E24">
              <w:rPr>
                <w:rFonts w:cs="Times New Roman"/>
              </w:rPr>
              <w:t xml:space="preserve">2. Синтетические органические соединения в быту (медицине, сельском хозяйстве, пищевой и легкой промышленности и др.) </w:t>
            </w:r>
          </w:p>
          <w:p w:rsidR="00681970" w:rsidRPr="00690E24" w:rsidRDefault="00681970" w:rsidP="00690E24">
            <w:pPr>
              <w:ind w:firstLine="540"/>
              <w:jc w:val="both"/>
              <w:rPr>
                <w:rFonts w:cs="Times New Roman"/>
              </w:rPr>
            </w:pPr>
            <w:r w:rsidRPr="00690E24">
              <w:rPr>
                <w:rFonts w:cs="Times New Roman"/>
              </w:rPr>
              <w:t>3. Искусственные органические соединения в быту (медицине, сельском хозяйстве, пищевой и легкой промышленности и др.)</w:t>
            </w:r>
          </w:p>
          <w:p w:rsidR="00681970" w:rsidRPr="00690E24" w:rsidRDefault="00681970" w:rsidP="00690E24">
            <w:pPr>
              <w:ind w:firstLine="540"/>
              <w:jc w:val="both"/>
              <w:rPr>
                <w:rFonts w:cs="Times New Roman"/>
              </w:rPr>
            </w:pPr>
            <w:r w:rsidRPr="00690E24">
              <w:rPr>
                <w:rFonts w:cs="Times New Roman"/>
              </w:rPr>
              <w:t>Сообщения: «Запасы, добыча и транспортировка природного газа»,</w:t>
            </w:r>
          </w:p>
          <w:p w:rsidR="00681970" w:rsidRPr="00690E24" w:rsidRDefault="00681970" w:rsidP="00690E24">
            <w:pPr>
              <w:ind w:firstLine="540"/>
              <w:jc w:val="both"/>
              <w:rPr>
                <w:rFonts w:cs="Times New Roman"/>
              </w:rPr>
            </w:pPr>
            <w:r w:rsidRPr="00690E24">
              <w:rPr>
                <w:rFonts w:cs="Times New Roman"/>
              </w:rPr>
              <w:t>«Преимущество природного газа перед другими видами углеводородного сырья», «Способы получения метана», «Правила безопасного обращения с природным газом, пропан-бутановой смесью и бензином в быту», «Применение продуктов полного разложения метана», «Применение хлорпроизводных метана»</w:t>
            </w:r>
          </w:p>
          <w:p w:rsidR="00681970" w:rsidRPr="00690E24" w:rsidRDefault="00681970" w:rsidP="00690E24">
            <w:pPr>
              <w:ind w:firstLine="540"/>
              <w:rPr>
                <w:rFonts w:cs="Times New Roman"/>
              </w:rPr>
            </w:pPr>
            <w:r w:rsidRPr="00690E24">
              <w:rPr>
                <w:rFonts w:cs="Times New Roman"/>
              </w:rPr>
              <w:t>4. Прогресс различных отраслей промышленности, связанный с развитием органической химии</w:t>
            </w:r>
          </w:p>
        </w:tc>
      </w:tr>
      <w:tr w:rsidR="00681970" w:rsidRPr="00690E24" w:rsidTr="00690E24">
        <w:trPr>
          <w:trHeight w:val="3680"/>
        </w:trPr>
        <w:tc>
          <w:tcPr>
            <w:tcW w:w="648" w:type="dxa"/>
          </w:tcPr>
          <w:p w:rsidR="00681970" w:rsidRPr="00690E24" w:rsidRDefault="00681970" w:rsidP="00690E24">
            <w:pPr>
              <w:ind w:firstLine="540"/>
              <w:jc w:val="center"/>
              <w:rPr>
                <w:rFonts w:cs="Times New Roman"/>
              </w:rPr>
            </w:pPr>
          </w:p>
        </w:tc>
        <w:tc>
          <w:tcPr>
            <w:tcW w:w="2041" w:type="dxa"/>
          </w:tcPr>
          <w:p w:rsidR="00681970" w:rsidRPr="00690E24" w:rsidRDefault="00681970" w:rsidP="00690E2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vMerge/>
          </w:tcPr>
          <w:p w:rsidR="00681970" w:rsidRPr="00690E24" w:rsidRDefault="00681970" w:rsidP="00690E24">
            <w:pPr>
              <w:ind w:firstLine="540"/>
              <w:jc w:val="center"/>
              <w:rPr>
                <w:rFonts w:cs="Times New Roman"/>
              </w:rPr>
            </w:pPr>
          </w:p>
        </w:tc>
        <w:tc>
          <w:tcPr>
            <w:tcW w:w="7087" w:type="dxa"/>
            <w:vMerge/>
          </w:tcPr>
          <w:p w:rsidR="00681970" w:rsidRPr="00690E24" w:rsidRDefault="00681970" w:rsidP="00690E24">
            <w:pPr>
              <w:ind w:firstLine="540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vMerge/>
          </w:tcPr>
          <w:p w:rsidR="00681970" w:rsidRPr="00690E24" w:rsidRDefault="00681970" w:rsidP="00690E24">
            <w:pPr>
              <w:ind w:firstLine="540"/>
              <w:jc w:val="center"/>
              <w:rPr>
                <w:rFonts w:cs="Times New Roman"/>
              </w:rPr>
            </w:pPr>
          </w:p>
        </w:tc>
      </w:tr>
      <w:tr w:rsidR="00681970" w:rsidRPr="00690E24" w:rsidTr="00690E24">
        <w:trPr>
          <w:trHeight w:val="2512"/>
        </w:trPr>
        <w:tc>
          <w:tcPr>
            <w:tcW w:w="648" w:type="dxa"/>
          </w:tcPr>
          <w:p w:rsidR="00681970" w:rsidRPr="00690E24" w:rsidRDefault="00681970" w:rsidP="00690E24">
            <w:pPr>
              <w:ind w:firstLine="540"/>
              <w:jc w:val="center"/>
              <w:rPr>
                <w:rFonts w:cs="Times New Roman"/>
              </w:rPr>
            </w:pPr>
          </w:p>
        </w:tc>
        <w:tc>
          <w:tcPr>
            <w:tcW w:w="2041" w:type="dxa"/>
          </w:tcPr>
          <w:p w:rsidR="00681970" w:rsidRPr="00690E24" w:rsidRDefault="00681970" w:rsidP="00690E24">
            <w:pPr>
              <w:ind w:firstLine="540"/>
              <w:jc w:val="center"/>
              <w:rPr>
                <w:rFonts w:cs="Times New Roman"/>
              </w:rPr>
            </w:pPr>
            <w:r w:rsidRPr="00690E24">
              <w:rPr>
                <w:rFonts w:cs="Times New Roman"/>
              </w:rPr>
              <w:t>Тема 1. Углеводороды и их природные источники</w:t>
            </w:r>
          </w:p>
        </w:tc>
        <w:tc>
          <w:tcPr>
            <w:tcW w:w="1134" w:type="dxa"/>
          </w:tcPr>
          <w:p w:rsidR="00681970" w:rsidRPr="00690E24" w:rsidRDefault="00681970" w:rsidP="00690E24">
            <w:pPr>
              <w:ind w:firstLine="540"/>
              <w:jc w:val="center"/>
              <w:rPr>
                <w:rFonts w:cs="Times New Roman"/>
              </w:rPr>
            </w:pPr>
            <w:r w:rsidRPr="00690E24">
              <w:rPr>
                <w:rFonts w:cs="Times New Roman"/>
              </w:rPr>
              <w:t>9</w:t>
            </w:r>
          </w:p>
        </w:tc>
        <w:tc>
          <w:tcPr>
            <w:tcW w:w="7087" w:type="dxa"/>
          </w:tcPr>
          <w:p w:rsidR="00681970" w:rsidRPr="00690E24" w:rsidRDefault="00681970" w:rsidP="00690E24">
            <w:pPr>
              <w:ind w:firstLine="540"/>
              <w:rPr>
                <w:rFonts w:cs="Times New Roman"/>
              </w:rPr>
            </w:pPr>
            <w:r w:rsidRPr="00690E24">
              <w:rPr>
                <w:rFonts w:cs="Times New Roman"/>
              </w:rPr>
              <w:t xml:space="preserve">Знать: </w:t>
            </w:r>
          </w:p>
          <w:p w:rsidR="00681970" w:rsidRPr="00690E24" w:rsidRDefault="00681970" w:rsidP="00690E24">
            <w:pPr>
              <w:ind w:firstLine="540"/>
              <w:rPr>
                <w:rFonts w:cs="Times New Roman"/>
              </w:rPr>
            </w:pPr>
            <w:r w:rsidRPr="00690E24">
              <w:rPr>
                <w:rFonts w:cs="Times New Roman"/>
              </w:rPr>
              <w:t>- определения понятий «углеводороды», «алканы», «радикалы», «реакции дегидрирования», «гомолог», «изомер», «алкены», «реакции дегидратации», «реакции полимеризации», мономер, полимер, структурное звено, степень полимеризации, алкадиены, резина, вулканизация, пиролиз, алкины</w:t>
            </w:r>
          </w:p>
          <w:p w:rsidR="00681970" w:rsidRPr="00690E24" w:rsidRDefault="00681970" w:rsidP="00690E24">
            <w:pPr>
              <w:ind w:firstLine="540"/>
              <w:rPr>
                <w:rFonts w:cs="Times New Roman"/>
              </w:rPr>
            </w:pPr>
            <w:r w:rsidRPr="00690E24">
              <w:rPr>
                <w:rFonts w:cs="Times New Roman"/>
              </w:rPr>
              <w:t>- общую формулу алканов, алкенов, алкадиенов, алкинов, фракционная перегонка или ректификация, крекинг, детонационная устойчивость, октановое число, риформинг</w:t>
            </w:r>
          </w:p>
          <w:p w:rsidR="00681970" w:rsidRPr="00690E24" w:rsidRDefault="00681970" w:rsidP="00690E24">
            <w:pPr>
              <w:ind w:firstLine="540"/>
              <w:rPr>
                <w:rFonts w:cs="Times New Roman"/>
              </w:rPr>
            </w:pPr>
            <w:r w:rsidRPr="00690E24">
              <w:rPr>
                <w:rFonts w:cs="Times New Roman"/>
              </w:rPr>
              <w:t>- физические свойства метана, нефти</w:t>
            </w:r>
          </w:p>
          <w:p w:rsidR="00681970" w:rsidRPr="00690E24" w:rsidRDefault="00681970" w:rsidP="00690E24">
            <w:pPr>
              <w:ind w:firstLine="540"/>
              <w:rPr>
                <w:rFonts w:cs="Times New Roman"/>
              </w:rPr>
            </w:pPr>
            <w:r w:rsidRPr="00690E24">
              <w:rPr>
                <w:rFonts w:cs="Times New Roman"/>
              </w:rPr>
              <w:t>- нахождение в природе и применение метана</w:t>
            </w:r>
          </w:p>
          <w:p w:rsidR="00681970" w:rsidRPr="00690E24" w:rsidRDefault="00681970" w:rsidP="00690E24">
            <w:pPr>
              <w:ind w:firstLine="540"/>
              <w:rPr>
                <w:rFonts w:cs="Times New Roman"/>
              </w:rPr>
            </w:pPr>
            <w:r w:rsidRPr="00690E24">
              <w:rPr>
                <w:rFonts w:cs="Times New Roman"/>
              </w:rPr>
              <w:t>- правила составления названий алканов, алкенов, алкадиенов, алкинов в соответствии с международной номенклатурой</w:t>
            </w:r>
          </w:p>
          <w:p w:rsidR="00681970" w:rsidRPr="00690E24" w:rsidRDefault="00681970" w:rsidP="00690E24">
            <w:pPr>
              <w:ind w:firstLine="540"/>
              <w:rPr>
                <w:rFonts w:cs="Times New Roman"/>
              </w:rPr>
            </w:pPr>
            <w:r w:rsidRPr="00690E24">
              <w:rPr>
                <w:rFonts w:cs="Times New Roman"/>
              </w:rPr>
              <w:t>- свойства и применение этилена, ацетилена, бензола</w:t>
            </w:r>
          </w:p>
          <w:p w:rsidR="00681970" w:rsidRPr="00690E24" w:rsidRDefault="00681970" w:rsidP="00690E24">
            <w:pPr>
              <w:ind w:firstLine="540"/>
              <w:rPr>
                <w:rFonts w:cs="Times New Roman"/>
              </w:rPr>
            </w:pPr>
            <w:r w:rsidRPr="00690E24">
              <w:rPr>
                <w:rFonts w:cs="Times New Roman"/>
              </w:rPr>
              <w:t>- качественные реакции на кратную связь</w:t>
            </w:r>
          </w:p>
          <w:p w:rsidR="00681970" w:rsidRPr="00690E24" w:rsidRDefault="00681970" w:rsidP="00690E24">
            <w:pPr>
              <w:ind w:firstLine="540"/>
              <w:rPr>
                <w:rFonts w:cs="Times New Roman"/>
              </w:rPr>
            </w:pPr>
            <w:r w:rsidRPr="00690E24">
              <w:rPr>
                <w:rFonts w:cs="Times New Roman"/>
              </w:rPr>
              <w:t>- особенности строения бензола и его гомологов</w:t>
            </w:r>
          </w:p>
          <w:p w:rsidR="00681970" w:rsidRPr="00690E24" w:rsidRDefault="00681970" w:rsidP="00690E24">
            <w:pPr>
              <w:ind w:firstLine="540"/>
              <w:rPr>
                <w:rFonts w:cs="Times New Roman"/>
              </w:rPr>
            </w:pPr>
            <w:r w:rsidRPr="00690E24">
              <w:rPr>
                <w:rFonts w:cs="Times New Roman"/>
              </w:rPr>
              <w:t>Уметь:</w:t>
            </w:r>
          </w:p>
          <w:p w:rsidR="00681970" w:rsidRPr="00690E24" w:rsidRDefault="00681970" w:rsidP="00690E24">
            <w:pPr>
              <w:ind w:firstLine="540"/>
              <w:rPr>
                <w:rFonts w:cs="Times New Roman"/>
              </w:rPr>
            </w:pPr>
            <w:r w:rsidRPr="00690E24">
              <w:rPr>
                <w:rFonts w:cs="Times New Roman"/>
              </w:rPr>
              <w:t>- определять по формулам веществ органические соединения</w:t>
            </w:r>
          </w:p>
          <w:p w:rsidR="00681970" w:rsidRPr="00690E24" w:rsidRDefault="00681970" w:rsidP="00690E24">
            <w:pPr>
              <w:ind w:firstLine="540"/>
              <w:rPr>
                <w:rFonts w:cs="Times New Roman"/>
              </w:rPr>
            </w:pPr>
            <w:r w:rsidRPr="00690E24">
              <w:rPr>
                <w:rFonts w:cs="Times New Roman"/>
              </w:rPr>
              <w:t>- различать молекулярные и структурные формулы органических соединений</w:t>
            </w:r>
          </w:p>
          <w:p w:rsidR="00681970" w:rsidRPr="00690E24" w:rsidRDefault="00681970" w:rsidP="00690E24">
            <w:pPr>
              <w:ind w:firstLine="540"/>
              <w:rPr>
                <w:rFonts w:cs="Times New Roman"/>
              </w:rPr>
            </w:pPr>
            <w:r w:rsidRPr="00690E24">
              <w:rPr>
                <w:rFonts w:cs="Times New Roman"/>
              </w:rPr>
              <w:t>- составлять структурные формулы простейших органических соединений</w:t>
            </w:r>
          </w:p>
          <w:p w:rsidR="00681970" w:rsidRPr="00690E24" w:rsidRDefault="00681970" w:rsidP="00690E24">
            <w:pPr>
              <w:ind w:firstLine="540"/>
              <w:rPr>
                <w:rFonts w:cs="Times New Roman"/>
              </w:rPr>
            </w:pPr>
            <w:r w:rsidRPr="00690E24">
              <w:rPr>
                <w:rFonts w:cs="Times New Roman"/>
              </w:rPr>
              <w:t>- определять по структурным формулам изомеры, гомологи, вещества, имеющие разное химическое строение</w:t>
            </w:r>
          </w:p>
          <w:p w:rsidR="00681970" w:rsidRPr="00690E24" w:rsidRDefault="00681970" w:rsidP="00690E24">
            <w:pPr>
              <w:ind w:firstLine="540"/>
              <w:rPr>
                <w:rFonts w:cs="Times New Roman"/>
              </w:rPr>
            </w:pPr>
            <w:r w:rsidRPr="00690E24">
              <w:rPr>
                <w:rFonts w:cs="Times New Roman"/>
              </w:rPr>
              <w:t>- составлять уравнения реакций крекинга</w:t>
            </w:r>
          </w:p>
          <w:p w:rsidR="00681970" w:rsidRPr="00690E24" w:rsidRDefault="00681970" w:rsidP="00690E24">
            <w:pPr>
              <w:ind w:firstLine="540"/>
              <w:rPr>
                <w:rFonts w:cs="Times New Roman"/>
              </w:rPr>
            </w:pPr>
            <w:r w:rsidRPr="00690E24">
              <w:rPr>
                <w:rFonts w:cs="Times New Roman"/>
              </w:rPr>
              <w:t>-определять принадлежность веществ к классу алканов, алкенов, алкадиенов алкинов по структурной формуле</w:t>
            </w:r>
          </w:p>
          <w:p w:rsidR="00681970" w:rsidRPr="00690E24" w:rsidRDefault="00681970" w:rsidP="00690E24">
            <w:pPr>
              <w:ind w:firstLine="540"/>
              <w:rPr>
                <w:rFonts w:cs="Times New Roman"/>
              </w:rPr>
            </w:pPr>
            <w:r w:rsidRPr="00690E24">
              <w:rPr>
                <w:rFonts w:cs="Times New Roman"/>
              </w:rPr>
              <w:t>- характеризовать особенности строения алканов, алкенов, алкадиенов алкинов</w:t>
            </w:r>
          </w:p>
          <w:p w:rsidR="00681970" w:rsidRPr="00690E24" w:rsidRDefault="00681970" w:rsidP="00690E24">
            <w:pPr>
              <w:ind w:firstLine="540"/>
              <w:rPr>
                <w:rFonts w:cs="Times New Roman"/>
              </w:rPr>
            </w:pPr>
            <w:r w:rsidRPr="00690E24">
              <w:rPr>
                <w:rFonts w:cs="Times New Roman"/>
              </w:rPr>
              <w:t>- определять алкены-изомеры</w:t>
            </w:r>
          </w:p>
          <w:p w:rsidR="00681970" w:rsidRPr="00690E24" w:rsidRDefault="00681970" w:rsidP="00690E24">
            <w:pPr>
              <w:ind w:firstLine="540"/>
              <w:rPr>
                <w:rFonts w:cs="Times New Roman"/>
              </w:rPr>
            </w:pPr>
            <w:r w:rsidRPr="00690E24">
              <w:rPr>
                <w:rFonts w:cs="Times New Roman"/>
              </w:rPr>
              <w:t>- определять изомеры алкинов углеродного скелета, положения тройной связи, межклассовые изомеры</w:t>
            </w:r>
          </w:p>
          <w:p w:rsidR="00681970" w:rsidRPr="00690E24" w:rsidRDefault="00681970" w:rsidP="00690E24">
            <w:pPr>
              <w:ind w:firstLine="540"/>
              <w:rPr>
                <w:rFonts w:cs="Times New Roman"/>
              </w:rPr>
            </w:pPr>
            <w:r w:rsidRPr="00690E24">
              <w:rPr>
                <w:rFonts w:cs="Times New Roman"/>
              </w:rPr>
              <w:t>- составлять структурные формулы изомеров алкинов и алкадиенов по заданной молекулярной формуле</w:t>
            </w:r>
          </w:p>
          <w:p w:rsidR="00681970" w:rsidRPr="00690E24" w:rsidRDefault="00681970" w:rsidP="00690E24">
            <w:pPr>
              <w:ind w:firstLine="540"/>
              <w:rPr>
                <w:rFonts w:cs="Times New Roman"/>
              </w:rPr>
            </w:pPr>
            <w:r w:rsidRPr="00690E24">
              <w:rPr>
                <w:rFonts w:cs="Times New Roman"/>
              </w:rPr>
              <w:t>- характеризовать химсв-ва сопряженных алкадиенов</w:t>
            </w:r>
          </w:p>
          <w:p w:rsidR="00681970" w:rsidRPr="00690E24" w:rsidRDefault="00681970" w:rsidP="00690E24">
            <w:pPr>
              <w:ind w:firstLine="540"/>
              <w:rPr>
                <w:rFonts w:cs="Times New Roman"/>
              </w:rPr>
            </w:pPr>
            <w:r w:rsidRPr="00690E24">
              <w:rPr>
                <w:rFonts w:cs="Times New Roman"/>
              </w:rPr>
              <w:t>- называть алкадиены, алкины по международной номенклатуре</w:t>
            </w:r>
          </w:p>
          <w:p w:rsidR="00681970" w:rsidRPr="00690E24" w:rsidRDefault="00681970" w:rsidP="00690E24">
            <w:pPr>
              <w:ind w:firstLine="540"/>
              <w:rPr>
                <w:rFonts w:cs="Times New Roman"/>
              </w:rPr>
            </w:pPr>
            <w:r w:rsidRPr="00690E24">
              <w:rPr>
                <w:rFonts w:cs="Times New Roman"/>
              </w:rPr>
              <w:t xml:space="preserve">- характеризовать хим свойства ацетилена </w:t>
            </w:r>
          </w:p>
          <w:p w:rsidR="00681970" w:rsidRPr="00690E24" w:rsidRDefault="00681970" w:rsidP="00690E24">
            <w:pPr>
              <w:ind w:firstLine="540"/>
              <w:rPr>
                <w:rFonts w:cs="Times New Roman"/>
              </w:rPr>
            </w:pPr>
            <w:r w:rsidRPr="00690E24">
              <w:rPr>
                <w:rFonts w:cs="Times New Roman"/>
              </w:rPr>
              <w:t>- характеризовать химические свойства бензола</w:t>
            </w:r>
          </w:p>
          <w:p w:rsidR="00681970" w:rsidRPr="00690E24" w:rsidRDefault="00681970" w:rsidP="00690E24">
            <w:pPr>
              <w:ind w:firstLine="540"/>
              <w:rPr>
                <w:rFonts w:cs="Times New Roman"/>
              </w:rPr>
            </w:pPr>
            <w:r w:rsidRPr="00690E24">
              <w:rPr>
                <w:rFonts w:cs="Times New Roman"/>
              </w:rPr>
              <w:t>- составлять уравнения реакций, характеризующих генетическую связь между классами изученных соединений</w:t>
            </w:r>
          </w:p>
        </w:tc>
        <w:tc>
          <w:tcPr>
            <w:tcW w:w="3686" w:type="dxa"/>
          </w:tcPr>
          <w:p w:rsidR="00681970" w:rsidRPr="00690E24" w:rsidRDefault="00681970" w:rsidP="00690E24">
            <w:pPr>
              <w:ind w:firstLine="540"/>
              <w:jc w:val="both"/>
              <w:rPr>
                <w:rFonts w:cs="Times New Roman"/>
              </w:rPr>
            </w:pPr>
            <w:r w:rsidRPr="00690E24">
              <w:rPr>
                <w:rFonts w:cs="Times New Roman"/>
              </w:rPr>
              <w:t xml:space="preserve">Сообщения: «Применения полиэтилена на основе его свойств», «Достоинства и недостатки материалов, изготовленных из полиэтилена, и изделий из них», «Натуральный каучук, получение и применение резины», «Утилизация резиновых отходов», Применение реакции горения ацетилена, «Применение поливинилхлорида на основе его свойств», </w:t>
            </w:r>
          </w:p>
          <w:p w:rsidR="00681970" w:rsidRPr="00690E24" w:rsidRDefault="00681970" w:rsidP="00F91FC6">
            <w:pPr>
              <w:ind w:firstLine="540"/>
              <w:jc w:val="both"/>
              <w:rPr>
                <w:rFonts w:cs="Times New Roman"/>
              </w:rPr>
            </w:pPr>
            <w:r w:rsidRPr="00690E24">
              <w:rPr>
                <w:rFonts w:cs="Times New Roman"/>
              </w:rPr>
              <w:t>К уроку Арены: «Получение бензола переработкой каменного угля», «Средства бытовой химии, в состав которых входит бензол, и правила безопасного обращения с ними», «Применение бензола», «Состав нефти и ее физические свойства, «Происхождение нефти», «Запасы нефти, ее важнейшие месторождения в России и мире»</w:t>
            </w:r>
          </w:p>
        </w:tc>
      </w:tr>
      <w:tr w:rsidR="00681970" w:rsidRPr="00690E24" w:rsidTr="00690E24">
        <w:tc>
          <w:tcPr>
            <w:tcW w:w="648" w:type="dxa"/>
          </w:tcPr>
          <w:p w:rsidR="00681970" w:rsidRPr="00690E24" w:rsidRDefault="00681970" w:rsidP="00690E24">
            <w:pPr>
              <w:ind w:firstLine="540"/>
              <w:jc w:val="center"/>
              <w:rPr>
                <w:rFonts w:cs="Times New Roman"/>
              </w:rPr>
            </w:pPr>
          </w:p>
        </w:tc>
        <w:tc>
          <w:tcPr>
            <w:tcW w:w="2041" w:type="dxa"/>
            <w:vMerge w:val="restart"/>
          </w:tcPr>
          <w:p w:rsidR="00681970" w:rsidRPr="00690E24" w:rsidRDefault="00681970" w:rsidP="00690E24">
            <w:pPr>
              <w:ind w:firstLine="540"/>
              <w:jc w:val="center"/>
              <w:rPr>
                <w:rFonts w:cs="Times New Roman"/>
              </w:rPr>
            </w:pPr>
            <w:r w:rsidRPr="00690E24">
              <w:rPr>
                <w:rFonts w:cs="Times New Roman"/>
              </w:rPr>
              <w:t>Кислород- азотсодержащие органические соединения и их производные источники</w:t>
            </w:r>
          </w:p>
          <w:p w:rsidR="00681970" w:rsidRPr="00690E24" w:rsidRDefault="00681970" w:rsidP="00690E24">
            <w:pPr>
              <w:ind w:firstLine="54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 w:val="restart"/>
          </w:tcPr>
          <w:p w:rsidR="00681970" w:rsidRPr="00690E24" w:rsidRDefault="00681970" w:rsidP="00690E24">
            <w:pPr>
              <w:ind w:firstLine="540"/>
              <w:jc w:val="center"/>
              <w:rPr>
                <w:rFonts w:cs="Times New Roman"/>
              </w:rPr>
            </w:pPr>
            <w:r w:rsidRPr="00690E24">
              <w:rPr>
                <w:rFonts w:cs="Times New Roman"/>
              </w:rPr>
              <w:t>16</w:t>
            </w:r>
          </w:p>
        </w:tc>
        <w:tc>
          <w:tcPr>
            <w:tcW w:w="7087" w:type="dxa"/>
            <w:vMerge w:val="restart"/>
          </w:tcPr>
          <w:p w:rsidR="00681970" w:rsidRPr="00690E24" w:rsidRDefault="00681970" w:rsidP="00690E24">
            <w:pPr>
              <w:ind w:firstLine="540"/>
              <w:rPr>
                <w:rFonts w:cs="Times New Roman"/>
              </w:rPr>
            </w:pPr>
            <w:r w:rsidRPr="00690E24">
              <w:rPr>
                <w:rFonts w:cs="Times New Roman"/>
              </w:rPr>
              <w:t>Знать:</w:t>
            </w:r>
          </w:p>
          <w:p w:rsidR="00681970" w:rsidRPr="00690E24" w:rsidRDefault="00681970" w:rsidP="00690E24">
            <w:pPr>
              <w:ind w:firstLine="540"/>
              <w:jc w:val="both"/>
              <w:rPr>
                <w:rFonts w:cs="Times New Roman"/>
              </w:rPr>
            </w:pPr>
            <w:r w:rsidRPr="00690E24">
              <w:rPr>
                <w:rFonts w:cs="Times New Roman"/>
              </w:rPr>
              <w:t>-определения понятий функциональная группа, предельные одноатомные спирты, многоатомные спирты, водородная связь, реакция дегидратации, фенолы, альдегид, одноосновные карбоновые кислоты, реакция этерификации, сложные эфиры, жиры, масла, мыла; углеводы, моносахариды, реакция поликонденсации, гидролиз, полисахариды, амины, аминогруппа, аминокислоты, пептидная связь, белки, пептидная связь, денатурация, полинуклеотид, нуклеотид, биотехнология, генная инженерия, ферменты, витамины, авитаминоз, гиповитаминоз, гипервитаминоз, гормоны, лекарственные средства, антибиотики, анальгетики, антисептики</w:t>
            </w:r>
          </w:p>
          <w:p w:rsidR="00681970" w:rsidRPr="00690E24" w:rsidRDefault="00681970" w:rsidP="00690E24">
            <w:pPr>
              <w:ind w:firstLine="540"/>
              <w:jc w:val="both"/>
              <w:rPr>
                <w:rFonts w:cs="Times New Roman"/>
              </w:rPr>
            </w:pPr>
            <w:r w:rsidRPr="00690E24">
              <w:rPr>
                <w:rFonts w:cs="Times New Roman"/>
              </w:rPr>
              <w:t>- общую формулу одноатомных спиртов, альдегидов, предельных одноосновных карбоновых кислот, сложных эфиров, жиров</w:t>
            </w:r>
          </w:p>
          <w:p w:rsidR="00681970" w:rsidRPr="00690E24" w:rsidRDefault="00681970" w:rsidP="00690E24">
            <w:pPr>
              <w:ind w:firstLine="540"/>
              <w:jc w:val="both"/>
              <w:rPr>
                <w:rFonts w:cs="Times New Roman"/>
              </w:rPr>
            </w:pPr>
            <w:r w:rsidRPr="00690E24">
              <w:rPr>
                <w:rFonts w:cs="Times New Roman"/>
              </w:rPr>
              <w:t>- физические и химические свойства, применение метанола, этанола, анилина</w:t>
            </w:r>
          </w:p>
          <w:p w:rsidR="00681970" w:rsidRPr="00690E24" w:rsidRDefault="00681970" w:rsidP="00690E24">
            <w:pPr>
              <w:ind w:firstLine="540"/>
              <w:jc w:val="both"/>
              <w:rPr>
                <w:rFonts w:cs="Times New Roman"/>
              </w:rPr>
            </w:pPr>
            <w:r w:rsidRPr="00690E24">
              <w:rPr>
                <w:rFonts w:cs="Times New Roman"/>
              </w:rPr>
              <w:t>- правила составления названий спиртов, альдегидов, карбоновых кислот</w:t>
            </w:r>
          </w:p>
          <w:p w:rsidR="00681970" w:rsidRPr="00690E24" w:rsidRDefault="00681970" w:rsidP="00690E24">
            <w:pPr>
              <w:ind w:firstLine="540"/>
              <w:jc w:val="both"/>
              <w:rPr>
                <w:rFonts w:cs="Times New Roman"/>
              </w:rPr>
            </w:pPr>
            <w:r w:rsidRPr="00690E24">
              <w:rPr>
                <w:rFonts w:cs="Times New Roman"/>
              </w:rPr>
              <w:t>-физ свойства и применение глицерина</w:t>
            </w:r>
          </w:p>
          <w:p w:rsidR="00681970" w:rsidRPr="00690E24" w:rsidRDefault="00681970" w:rsidP="00690E24">
            <w:pPr>
              <w:ind w:firstLine="540"/>
              <w:jc w:val="both"/>
              <w:rPr>
                <w:rFonts w:cs="Times New Roman"/>
              </w:rPr>
            </w:pPr>
            <w:r w:rsidRPr="00690E24">
              <w:rPr>
                <w:rFonts w:cs="Times New Roman"/>
              </w:rPr>
              <w:t>- кач реакцию на глицерин как многоатомный спирт</w:t>
            </w:r>
          </w:p>
          <w:p w:rsidR="00681970" w:rsidRPr="00690E24" w:rsidRDefault="00681970" w:rsidP="00690E24">
            <w:pPr>
              <w:ind w:firstLine="540"/>
              <w:jc w:val="both"/>
              <w:rPr>
                <w:rFonts w:cs="Times New Roman"/>
              </w:rPr>
            </w:pPr>
            <w:r w:rsidRPr="00690E24">
              <w:rPr>
                <w:rFonts w:cs="Times New Roman"/>
              </w:rPr>
              <w:t>- физические свойства, способы получения и применения фенола</w:t>
            </w:r>
          </w:p>
          <w:p w:rsidR="00681970" w:rsidRPr="00690E24" w:rsidRDefault="00681970" w:rsidP="00690E24">
            <w:pPr>
              <w:ind w:firstLine="540"/>
              <w:jc w:val="both"/>
              <w:rPr>
                <w:rFonts w:cs="Times New Roman"/>
              </w:rPr>
            </w:pPr>
            <w:r w:rsidRPr="00690E24">
              <w:rPr>
                <w:rFonts w:cs="Times New Roman"/>
              </w:rPr>
              <w:t>- физические и химические свойства и применение формальдегида и уксусного альдегида</w:t>
            </w:r>
          </w:p>
          <w:p w:rsidR="00681970" w:rsidRPr="00690E24" w:rsidRDefault="00681970" w:rsidP="00690E24">
            <w:pPr>
              <w:ind w:firstLine="540"/>
              <w:jc w:val="both"/>
              <w:rPr>
                <w:rFonts w:cs="Times New Roman"/>
              </w:rPr>
            </w:pPr>
            <w:r w:rsidRPr="00690E24">
              <w:rPr>
                <w:rFonts w:cs="Times New Roman"/>
              </w:rPr>
              <w:t>- общий способ получения альдегидов – окисление спиртов</w:t>
            </w:r>
          </w:p>
          <w:p w:rsidR="00681970" w:rsidRPr="00690E24" w:rsidRDefault="00681970" w:rsidP="00690E24">
            <w:pPr>
              <w:ind w:firstLine="540"/>
              <w:jc w:val="both"/>
              <w:rPr>
                <w:rFonts w:cs="Times New Roman"/>
              </w:rPr>
            </w:pPr>
            <w:r w:rsidRPr="00690E24">
              <w:rPr>
                <w:rFonts w:cs="Times New Roman"/>
              </w:rPr>
              <w:t>- реакцию Кучерова</w:t>
            </w:r>
          </w:p>
          <w:p w:rsidR="00681970" w:rsidRPr="00690E24" w:rsidRDefault="00681970" w:rsidP="00690E24">
            <w:pPr>
              <w:ind w:firstLine="540"/>
              <w:jc w:val="both"/>
              <w:rPr>
                <w:rFonts w:cs="Times New Roman"/>
              </w:rPr>
            </w:pPr>
            <w:r w:rsidRPr="00690E24">
              <w:rPr>
                <w:rFonts w:cs="Times New Roman"/>
              </w:rPr>
              <w:t xml:space="preserve">- качественные реакции на альдегиды </w:t>
            </w:r>
          </w:p>
          <w:p w:rsidR="00681970" w:rsidRPr="00690E24" w:rsidRDefault="00681970" w:rsidP="00690E24">
            <w:pPr>
              <w:ind w:firstLine="540"/>
              <w:jc w:val="both"/>
              <w:rPr>
                <w:rFonts w:cs="Times New Roman"/>
              </w:rPr>
            </w:pPr>
            <w:r w:rsidRPr="00690E24">
              <w:rPr>
                <w:rFonts w:cs="Times New Roman"/>
              </w:rPr>
              <w:t>- физические и химические свойства, нахождение в природе и применение муравьиной и уксусной кислот</w:t>
            </w:r>
          </w:p>
          <w:p w:rsidR="00681970" w:rsidRPr="00690E24" w:rsidRDefault="00681970" w:rsidP="00690E24">
            <w:pPr>
              <w:ind w:firstLine="540"/>
              <w:jc w:val="both"/>
              <w:rPr>
                <w:rFonts w:cs="Times New Roman"/>
              </w:rPr>
            </w:pPr>
            <w:r w:rsidRPr="00690E24">
              <w:rPr>
                <w:rFonts w:cs="Times New Roman"/>
              </w:rPr>
              <w:t>- состав, особенности строения и нахождение в природе олеиновой и линолевой, пальмитиновой и стеариновой кислот</w:t>
            </w:r>
          </w:p>
          <w:p w:rsidR="00681970" w:rsidRPr="00690E24" w:rsidRDefault="00681970" w:rsidP="00690E24">
            <w:pPr>
              <w:ind w:firstLine="540"/>
              <w:jc w:val="both"/>
              <w:rPr>
                <w:rFonts w:cs="Times New Roman"/>
              </w:rPr>
            </w:pPr>
            <w:r w:rsidRPr="00690E24">
              <w:rPr>
                <w:rFonts w:cs="Times New Roman"/>
              </w:rPr>
              <w:t>- способ получения карбоновых кислот – окисление альдегидов</w:t>
            </w:r>
          </w:p>
          <w:p w:rsidR="00681970" w:rsidRPr="00690E24" w:rsidRDefault="00681970" w:rsidP="00690E24">
            <w:pPr>
              <w:ind w:firstLine="540"/>
              <w:jc w:val="both"/>
              <w:rPr>
                <w:rFonts w:cs="Times New Roman"/>
              </w:rPr>
            </w:pPr>
            <w:r w:rsidRPr="00690E24">
              <w:rPr>
                <w:rFonts w:cs="Times New Roman"/>
              </w:rPr>
              <w:t>- нахождение в природе, физические и химические свойства и применение сложных эфиров, в том числе жиров</w:t>
            </w:r>
          </w:p>
          <w:p w:rsidR="00681970" w:rsidRPr="00690E24" w:rsidRDefault="00681970" w:rsidP="00690E24">
            <w:pPr>
              <w:ind w:firstLine="540"/>
              <w:jc w:val="both"/>
              <w:rPr>
                <w:rFonts w:cs="Times New Roman"/>
              </w:rPr>
            </w:pPr>
            <w:r w:rsidRPr="00690E24">
              <w:rPr>
                <w:rFonts w:cs="Times New Roman"/>
              </w:rPr>
              <w:t>- способ получения сложных эфиров – реакция этерификации</w:t>
            </w:r>
          </w:p>
          <w:p w:rsidR="00681970" w:rsidRPr="00690E24" w:rsidRDefault="00681970" w:rsidP="00690E24">
            <w:pPr>
              <w:ind w:firstLine="540"/>
              <w:jc w:val="both"/>
              <w:rPr>
                <w:rFonts w:cs="Times New Roman"/>
              </w:rPr>
            </w:pPr>
            <w:r w:rsidRPr="00690E24">
              <w:rPr>
                <w:rFonts w:cs="Times New Roman"/>
              </w:rPr>
              <w:t>- физические свойства и применение мыла и синтетических моющих средств</w:t>
            </w:r>
          </w:p>
          <w:p w:rsidR="00681970" w:rsidRPr="00690E24" w:rsidRDefault="00681970" w:rsidP="00690E24">
            <w:pPr>
              <w:ind w:firstLine="540"/>
              <w:jc w:val="both"/>
              <w:rPr>
                <w:rFonts w:cs="Times New Roman"/>
              </w:rPr>
            </w:pPr>
            <w:r w:rsidRPr="00690E24">
              <w:rPr>
                <w:rFonts w:cs="Times New Roman"/>
              </w:rPr>
              <w:t>- молекулярные формулы и биологическое значение рибозы, дезоксирибозы и фруктозы</w:t>
            </w:r>
          </w:p>
          <w:p w:rsidR="00681970" w:rsidRPr="00690E24" w:rsidRDefault="00681970" w:rsidP="00690E24">
            <w:pPr>
              <w:ind w:firstLine="540"/>
              <w:jc w:val="both"/>
              <w:rPr>
                <w:rFonts w:cs="Times New Roman"/>
              </w:rPr>
            </w:pPr>
            <w:r w:rsidRPr="00690E24">
              <w:rPr>
                <w:rFonts w:cs="Times New Roman"/>
              </w:rPr>
              <w:t>- нахождение в природе, состав, строение, физические и химические свойства глюкозы, ее значение</w:t>
            </w:r>
          </w:p>
          <w:p w:rsidR="00681970" w:rsidRPr="00690E24" w:rsidRDefault="00681970" w:rsidP="00690E24">
            <w:pPr>
              <w:ind w:firstLine="540"/>
              <w:jc w:val="both"/>
              <w:rPr>
                <w:rFonts w:cs="Times New Roman"/>
              </w:rPr>
            </w:pPr>
            <w:r w:rsidRPr="00690E24">
              <w:rPr>
                <w:rFonts w:cs="Times New Roman"/>
              </w:rPr>
              <w:t>- качественные реакции на глюкозу как альдегидоспирт</w:t>
            </w:r>
          </w:p>
          <w:p w:rsidR="00681970" w:rsidRPr="00690E24" w:rsidRDefault="00681970" w:rsidP="00690E24">
            <w:pPr>
              <w:ind w:firstLine="540"/>
              <w:jc w:val="both"/>
              <w:rPr>
                <w:rFonts w:cs="Times New Roman"/>
              </w:rPr>
            </w:pPr>
            <w:r w:rsidRPr="00690E24">
              <w:rPr>
                <w:rFonts w:cs="Times New Roman"/>
              </w:rPr>
              <w:t>- состав, физические свойства, нахождение в природе и применение полисахаридов (крахмала и клетчатки) и дисахаридов (сахарозы и мальтозы)</w:t>
            </w:r>
          </w:p>
          <w:p w:rsidR="00681970" w:rsidRPr="00690E24" w:rsidRDefault="00681970" w:rsidP="00690E24">
            <w:pPr>
              <w:ind w:firstLine="540"/>
              <w:jc w:val="both"/>
              <w:rPr>
                <w:rFonts w:cs="Times New Roman"/>
              </w:rPr>
            </w:pPr>
            <w:r w:rsidRPr="00690E24">
              <w:rPr>
                <w:rFonts w:cs="Times New Roman"/>
              </w:rPr>
              <w:t>- качественную реакцию на крахмал, анилин, белки</w:t>
            </w:r>
          </w:p>
          <w:p w:rsidR="00681970" w:rsidRPr="00690E24" w:rsidRDefault="00681970" w:rsidP="00690E24">
            <w:pPr>
              <w:ind w:firstLine="540"/>
              <w:jc w:val="both"/>
              <w:rPr>
                <w:rFonts w:cs="Times New Roman"/>
              </w:rPr>
            </w:pPr>
            <w:r w:rsidRPr="00690E24">
              <w:rPr>
                <w:rFonts w:cs="Times New Roman"/>
              </w:rPr>
              <w:t>- области применения аминокислот</w:t>
            </w:r>
          </w:p>
          <w:p w:rsidR="00681970" w:rsidRPr="00690E24" w:rsidRDefault="00681970" w:rsidP="00690E24">
            <w:pPr>
              <w:ind w:firstLine="540"/>
              <w:jc w:val="both"/>
              <w:rPr>
                <w:rFonts w:cs="Times New Roman"/>
              </w:rPr>
            </w:pPr>
            <w:r w:rsidRPr="00690E24">
              <w:rPr>
                <w:rFonts w:cs="Times New Roman"/>
              </w:rPr>
              <w:t>- состав и строение ДНК, РНК</w:t>
            </w:r>
          </w:p>
          <w:p w:rsidR="00681970" w:rsidRPr="00690E24" w:rsidRDefault="00681970" w:rsidP="00690E24">
            <w:pPr>
              <w:ind w:firstLine="540"/>
              <w:jc w:val="both"/>
              <w:rPr>
                <w:rFonts w:cs="Times New Roman"/>
              </w:rPr>
            </w:pPr>
            <w:r w:rsidRPr="00690E24">
              <w:rPr>
                <w:rFonts w:cs="Times New Roman"/>
              </w:rPr>
              <w:t>- функции  ДНК, РНК в живом организме</w:t>
            </w:r>
          </w:p>
          <w:p w:rsidR="00681970" w:rsidRPr="00690E24" w:rsidRDefault="00681970" w:rsidP="00690E24">
            <w:pPr>
              <w:ind w:firstLine="540"/>
              <w:jc w:val="both"/>
              <w:rPr>
                <w:rFonts w:cs="Times New Roman"/>
              </w:rPr>
            </w:pPr>
            <w:r w:rsidRPr="00690E24">
              <w:rPr>
                <w:rFonts w:cs="Times New Roman"/>
              </w:rPr>
              <w:t>- область применения ферментов в быту и промышленности</w:t>
            </w:r>
          </w:p>
          <w:p w:rsidR="00681970" w:rsidRPr="00690E24" w:rsidRDefault="00681970" w:rsidP="00690E24">
            <w:pPr>
              <w:ind w:firstLine="540"/>
              <w:jc w:val="both"/>
              <w:rPr>
                <w:rFonts w:cs="Times New Roman"/>
              </w:rPr>
            </w:pPr>
            <w:r w:rsidRPr="00690E24">
              <w:rPr>
                <w:rFonts w:cs="Times New Roman"/>
              </w:rPr>
              <w:t>- значение витаминов для жизнедеятельности организма</w:t>
            </w:r>
          </w:p>
          <w:p w:rsidR="00681970" w:rsidRPr="00690E24" w:rsidRDefault="00681970" w:rsidP="00690E24">
            <w:pPr>
              <w:ind w:firstLine="540"/>
              <w:jc w:val="both"/>
              <w:rPr>
                <w:rFonts w:cs="Times New Roman"/>
              </w:rPr>
            </w:pPr>
            <w:r w:rsidRPr="00690E24">
              <w:rPr>
                <w:rFonts w:cs="Times New Roman"/>
              </w:rPr>
              <w:t>- представителей гормонов (инсулин и адреналин) и лекарственных средств (аспирин, антибиотики, наркотические средства)</w:t>
            </w:r>
          </w:p>
          <w:p w:rsidR="00681970" w:rsidRPr="00690E24" w:rsidRDefault="00681970" w:rsidP="00690E24">
            <w:pPr>
              <w:ind w:firstLine="540"/>
              <w:jc w:val="both"/>
              <w:rPr>
                <w:rFonts w:cs="Times New Roman"/>
              </w:rPr>
            </w:pPr>
            <w:r w:rsidRPr="00690E24">
              <w:rPr>
                <w:rFonts w:cs="Times New Roman"/>
              </w:rPr>
              <w:t>- меры профилактики сахарного диабета</w:t>
            </w:r>
          </w:p>
          <w:p w:rsidR="00681970" w:rsidRPr="00690E24" w:rsidRDefault="00681970" w:rsidP="00690E24">
            <w:pPr>
              <w:ind w:firstLine="540"/>
              <w:jc w:val="both"/>
              <w:rPr>
                <w:rFonts w:cs="Times New Roman"/>
              </w:rPr>
            </w:pPr>
            <w:r w:rsidRPr="00690E24">
              <w:rPr>
                <w:rFonts w:cs="Times New Roman"/>
              </w:rPr>
              <w:t>- последствия приема наркотических препаратов</w:t>
            </w:r>
          </w:p>
          <w:p w:rsidR="00681970" w:rsidRPr="00690E24" w:rsidRDefault="00681970" w:rsidP="00690E2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686" w:type="dxa"/>
            <w:vMerge w:val="restart"/>
          </w:tcPr>
          <w:p w:rsidR="00681970" w:rsidRPr="00690E24" w:rsidRDefault="00681970" w:rsidP="00690E24">
            <w:pPr>
              <w:ind w:firstLine="540"/>
              <w:jc w:val="both"/>
              <w:rPr>
                <w:rFonts w:cs="Times New Roman"/>
              </w:rPr>
            </w:pPr>
            <w:r w:rsidRPr="00690E24">
              <w:rPr>
                <w:rFonts w:cs="Times New Roman"/>
              </w:rPr>
              <w:t>«Способы получения этилового спирта», «Алкоголизм: медицинский и социальный аспекты. Профилактика алкоголизма и борьба с ним», «Состав и применение ацетона», «Применение формальдегида», «Применение уксусного альдегида», «Карбоновые кислоты в природе», «Безопасное обращение с муравьиной и уксусной кислотами в быту», «Применение уксусной кислоты», «Применение сложных эфиров»,</w:t>
            </w:r>
          </w:p>
          <w:p w:rsidR="00681970" w:rsidRPr="00690E24" w:rsidRDefault="00681970" w:rsidP="00690E24">
            <w:pPr>
              <w:ind w:firstLine="540"/>
              <w:jc w:val="both"/>
              <w:rPr>
                <w:rFonts w:cs="Times New Roman"/>
              </w:rPr>
            </w:pPr>
            <w:r w:rsidRPr="00690E24">
              <w:rPr>
                <w:rFonts w:cs="Times New Roman"/>
              </w:rPr>
              <w:t>«Углеводы в природе. Их значение в жизни человека», «Пентозы: рибоза и дезоксирибоза», «Фруктоза: нахождение в природе, физические свойства и применение»,</w:t>
            </w:r>
          </w:p>
          <w:p w:rsidR="00681970" w:rsidRPr="00690E24" w:rsidRDefault="00681970" w:rsidP="00690E24">
            <w:pPr>
              <w:ind w:firstLine="540"/>
              <w:jc w:val="both"/>
              <w:rPr>
                <w:rFonts w:cs="Times New Roman"/>
              </w:rPr>
            </w:pPr>
            <w:r w:rsidRPr="00690E24">
              <w:rPr>
                <w:rFonts w:cs="Times New Roman"/>
              </w:rPr>
              <w:t xml:space="preserve">«Применение анилина», «Аминокислоты в природе», «Заменимые и незаменимые аминокислоты», «применение аминокислот», </w:t>
            </w:r>
          </w:p>
          <w:p w:rsidR="00681970" w:rsidRPr="00690E24" w:rsidRDefault="00681970" w:rsidP="00690E24">
            <w:pPr>
              <w:ind w:firstLine="540"/>
              <w:jc w:val="both"/>
              <w:rPr>
                <w:rFonts w:cs="Times New Roman"/>
              </w:rPr>
            </w:pPr>
            <w:r w:rsidRPr="00690E24">
              <w:rPr>
                <w:rFonts w:cs="Times New Roman"/>
              </w:rPr>
              <w:t>«Функции белков», «Белки как компонент пищи», «Достижения биотехнологии», «Применение ферментов в быту», «Применение ферментов в промышленности», «Механизм действия ферментов», «Жирорастворимые витамины»</w:t>
            </w:r>
          </w:p>
        </w:tc>
      </w:tr>
      <w:tr w:rsidR="00681970" w:rsidRPr="00690E24" w:rsidTr="00690E24">
        <w:tc>
          <w:tcPr>
            <w:tcW w:w="648" w:type="dxa"/>
          </w:tcPr>
          <w:p w:rsidR="00681970" w:rsidRPr="00690E24" w:rsidRDefault="00681970" w:rsidP="00690E24">
            <w:pPr>
              <w:ind w:firstLine="540"/>
              <w:jc w:val="center"/>
              <w:rPr>
                <w:rFonts w:cs="Times New Roman"/>
              </w:rPr>
            </w:pPr>
          </w:p>
        </w:tc>
        <w:tc>
          <w:tcPr>
            <w:tcW w:w="2041" w:type="dxa"/>
            <w:vMerge/>
          </w:tcPr>
          <w:p w:rsidR="00681970" w:rsidRPr="00690E24" w:rsidRDefault="00681970" w:rsidP="00690E2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vMerge/>
          </w:tcPr>
          <w:p w:rsidR="00681970" w:rsidRPr="00690E24" w:rsidRDefault="00681970" w:rsidP="00690E24">
            <w:pPr>
              <w:ind w:firstLine="540"/>
              <w:jc w:val="center"/>
              <w:rPr>
                <w:rFonts w:cs="Times New Roman"/>
              </w:rPr>
            </w:pPr>
          </w:p>
        </w:tc>
        <w:tc>
          <w:tcPr>
            <w:tcW w:w="7087" w:type="dxa"/>
            <w:vMerge/>
          </w:tcPr>
          <w:p w:rsidR="00681970" w:rsidRPr="00690E24" w:rsidRDefault="00681970" w:rsidP="00690E24">
            <w:pPr>
              <w:shd w:val="clear" w:color="auto" w:fill="FFFFFF"/>
              <w:ind w:right="67" w:firstLine="540"/>
              <w:rPr>
                <w:rFonts w:cs="Times New Roman"/>
                <w:lang w:eastAsia="en-US"/>
              </w:rPr>
            </w:pPr>
          </w:p>
        </w:tc>
        <w:tc>
          <w:tcPr>
            <w:tcW w:w="3686" w:type="dxa"/>
            <w:vMerge/>
          </w:tcPr>
          <w:p w:rsidR="00681970" w:rsidRPr="00690E24" w:rsidRDefault="00681970" w:rsidP="00690E24">
            <w:pPr>
              <w:ind w:firstLine="540"/>
              <w:jc w:val="center"/>
              <w:rPr>
                <w:rFonts w:cs="Times New Roman"/>
              </w:rPr>
            </w:pPr>
          </w:p>
        </w:tc>
      </w:tr>
      <w:tr w:rsidR="00681970" w:rsidRPr="00690E24" w:rsidTr="00690E24">
        <w:tc>
          <w:tcPr>
            <w:tcW w:w="648" w:type="dxa"/>
          </w:tcPr>
          <w:p w:rsidR="00681970" w:rsidRPr="00690E24" w:rsidRDefault="00681970" w:rsidP="00690E24">
            <w:pPr>
              <w:ind w:firstLine="540"/>
              <w:jc w:val="center"/>
              <w:rPr>
                <w:rFonts w:cs="Times New Roman"/>
              </w:rPr>
            </w:pPr>
          </w:p>
        </w:tc>
        <w:tc>
          <w:tcPr>
            <w:tcW w:w="2041" w:type="dxa"/>
            <w:vMerge w:val="restart"/>
          </w:tcPr>
          <w:p w:rsidR="00681970" w:rsidRPr="00690E24" w:rsidRDefault="00681970" w:rsidP="00690E24">
            <w:pPr>
              <w:ind w:firstLine="540"/>
              <w:jc w:val="center"/>
              <w:rPr>
                <w:rFonts w:cs="Times New Roman"/>
              </w:rPr>
            </w:pPr>
            <w:r w:rsidRPr="00690E24">
              <w:rPr>
                <w:rFonts w:cs="Times New Roman"/>
              </w:rPr>
              <w:t>Искусственные и синтетические полимеры</w:t>
            </w:r>
          </w:p>
        </w:tc>
        <w:tc>
          <w:tcPr>
            <w:tcW w:w="1134" w:type="dxa"/>
            <w:vMerge w:val="restart"/>
          </w:tcPr>
          <w:p w:rsidR="00681970" w:rsidRPr="00690E24" w:rsidRDefault="00681970" w:rsidP="00690E24">
            <w:pPr>
              <w:ind w:firstLine="540"/>
              <w:jc w:val="center"/>
              <w:rPr>
                <w:rFonts w:cs="Times New Roman"/>
              </w:rPr>
            </w:pPr>
            <w:r w:rsidRPr="00690E24">
              <w:rPr>
                <w:rFonts w:cs="Times New Roman"/>
              </w:rPr>
              <w:t>6</w:t>
            </w:r>
          </w:p>
        </w:tc>
        <w:tc>
          <w:tcPr>
            <w:tcW w:w="7087" w:type="dxa"/>
            <w:vMerge w:val="restart"/>
          </w:tcPr>
          <w:p w:rsidR="00681970" w:rsidRPr="00690E24" w:rsidRDefault="00681970" w:rsidP="00690E24">
            <w:pPr>
              <w:shd w:val="clear" w:color="auto" w:fill="FFFFFF"/>
              <w:ind w:right="67" w:firstLine="540"/>
              <w:jc w:val="both"/>
              <w:rPr>
                <w:rFonts w:eastAsia="Times New Roman" w:cs="Times New Roman"/>
                <w:spacing w:val="-1"/>
              </w:rPr>
            </w:pPr>
            <w:r w:rsidRPr="00690E24">
              <w:rPr>
                <w:rFonts w:eastAsia="Times New Roman" w:cs="Times New Roman"/>
                <w:spacing w:val="-1"/>
              </w:rPr>
              <w:t xml:space="preserve">Знать: </w:t>
            </w:r>
          </w:p>
          <w:p w:rsidR="00681970" w:rsidRPr="00690E24" w:rsidRDefault="00681970" w:rsidP="00690E24">
            <w:pPr>
              <w:shd w:val="clear" w:color="auto" w:fill="FFFFFF"/>
              <w:ind w:right="67" w:firstLine="540"/>
              <w:jc w:val="both"/>
              <w:rPr>
                <w:rFonts w:eastAsia="Times New Roman" w:cs="Times New Roman"/>
                <w:spacing w:val="-1"/>
              </w:rPr>
            </w:pPr>
            <w:r w:rsidRPr="00690E24">
              <w:rPr>
                <w:rFonts w:eastAsia="Times New Roman" w:cs="Times New Roman"/>
                <w:spacing w:val="-1"/>
              </w:rPr>
              <w:t>- определения понятий искусственные полимеры, пластмассы, волокна, синтетические полимеры, термопласты, термореактивные материалы</w:t>
            </w:r>
          </w:p>
          <w:p w:rsidR="00681970" w:rsidRPr="00690E24" w:rsidRDefault="00681970" w:rsidP="00690E24">
            <w:pPr>
              <w:shd w:val="clear" w:color="auto" w:fill="FFFFFF"/>
              <w:ind w:right="67" w:firstLine="540"/>
              <w:jc w:val="both"/>
              <w:rPr>
                <w:rFonts w:eastAsia="Times New Roman" w:cs="Times New Roman"/>
                <w:spacing w:val="-1"/>
              </w:rPr>
            </w:pPr>
            <w:r w:rsidRPr="00690E24">
              <w:rPr>
                <w:rFonts w:eastAsia="Times New Roman" w:cs="Times New Roman"/>
                <w:spacing w:val="-1"/>
              </w:rPr>
              <w:t>- важнейшие искусственные пластмассы (целлулоид) и волокна (ацетатное и вискозное)</w:t>
            </w:r>
          </w:p>
          <w:p w:rsidR="00681970" w:rsidRPr="00690E24" w:rsidRDefault="00681970" w:rsidP="00690E24">
            <w:pPr>
              <w:shd w:val="clear" w:color="auto" w:fill="FFFFFF"/>
              <w:ind w:right="67" w:firstLine="540"/>
              <w:jc w:val="both"/>
              <w:rPr>
                <w:rFonts w:eastAsia="Times New Roman" w:cs="Times New Roman"/>
                <w:spacing w:val="-1"/>
              </w:rPr>
            </w:pPr>
            <w:r w:rsidRPr="00690E24">
              <w:rPr>
                <w:rFonts w:eastAsia="Times New Roman" w:cs="Times New Roman"/>
                <w:spacing w:val="-1"/>
              </w:rPr>
              <w:t>- применение важнейших синтетических пластмасс и волокон и каучуков</w:t>
            </w:r>
          </w:p>
        </w:tc>
        <w:tc>
          <w:tcPr>
            <w:tcW w:w="3686" w:type="dxa"/>
            <w:vMerge w:val="restart"/>
          </w:tcPr>
          <w:p w:rsidR="00681970" w:rsidRPr="00690E24" w:rsidRDefault="00681970" w:rsidP="00690E24">
            <w:pPr>
              <w:ind w:firstLine="540"/>
              <w:rPr>
                <w:rFonts w:cs="Times New Roman"/>
              </w:rPr>
            </w:pPr>
            <w:r w:rsidRPr="00690E24">
              <w:rPr>
                <w:rFonts w:cs="Times New Roman"/>
              </w:rPr>
              <w:t>Сообщения: «Применение полиэтилена высокого и низкого давления», «Капрон», «Нейлон»</w:t>
            </w:r>
          </w:p>
        </w:tc>
      </w:tr>
      <w:tr w:rsidR="00681970" w:rsidRPr="00690E24" w:rsidTr="00690E24">
        <w:tc>
          <w:tcPr>
            <w:tcW w:w="648" w:type="dxa"/>
          </w:tcPr>
          <w:p w:rsidR="00681970" w:rsidRPr="00690E24" w:rsidRDefault="00681970" w:rsidP="00690E24">
            <w:pPr>
              <w:ind w:firstLine="540"/>
              <w:jc w:val="center"/>
              <w:rPr>
                <w:rFonts w:cs="Times New Roman"/>
              </w:rPr>
            </w:pPr>
          </w:p>
        </w:tc>
        <w:tc>
          <w:tcPr>
            <w:tcW w:w="2041" w:type="dxa"/>
            <w:vMerge/>
          </w:tcPr>
          <w:p w:rsidR="00681970" w:rsidRPr="00690E24" w:rsidRDefault="00681970" w:rsidP="00690E2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vMerge/>
          </w:tcPr>
          <w:p w:rsidR="00681970" w:rsidRPr="00690E24" w:rsidRDefault="00681970" w:rsidP="00690E24">
            <w:pPr>
              <w:ind w:firstLine="540"/>
              <w:jc w:val="center"/>
              <w:rPr>
                <w:rFonts w:cs="Times New Roman"/>
              </w:rPr>
            </w:pPr>
          </w:p>
        </w:tc>
        <w:tc>
          <w:tcPr>
            <w:tcW w:w="7087" w:type="dxa"/>
            <w:vMerge/>
          </w:tcPr>
          <w:p w:rsidR="00681970" w:rsidRPr="00690E24" w:rsidRDefault="00681970" w:rsidP="00690E24">
            <w:pPr>
              <w:shd w:val="clear" w:color="auto" w:fill="FFFFFF"/>
              <w:ind w:firstLine="540"/>
              <w:rPr>
                <w:rFonts w:eastAsia="Times New Roman" w:cs="Times New Roman"/>
                <w:spacing w:val="-1"/>
                <w:u w:val="single"/>
              </w:rPr>
            </w:pPr>
          </w:p>
        </w:tc>
        <w:tc>
          <w:tcPr>
            <w:tcW w:w="3686" w:type="dxa"/>
            <w:vMerge/>
          </w:tcPr>
          <w:p w:rsidR="00681970" w:rsidRPr="00690E24" w:rsidRDefault="00681970" w:rsidP="00690E24">
            <w:pPr>
              <w:ind w:firstLine="540"/>
              <w:jc w:val="center"/>
              <w:rPr>
                <w:rFonts w:cs="Times New Roman"/>
              </w:rPr>
            </w:pPr>
          </w:p>
        </w:tc>
      </w:tr>
      <w:tr w:rsidR="00681970" w:rsidRPr="00690E24" w:rsidTr="00690E24">
        <w:tc>
          <w:tcPr>
            <w:tcW w:w="648" w:type="dxa"/>
          </w:tcPr>
          <w:p w:rsidR="00681970" w:rsidRPr="00690E24" w:rsidRDefault="00681970" w:rsidP="00690E24">
            <w:pPr>
              <w:ind w:firstLine="540"/>
              <w:jc w:val="center"/>
              <w:rPr>
                <w:rFonts w:cs="Times New Roman"/>
              </w:rPr>
            </w:pPr>
          </w:p>
        </w:tc>
        <w:tc>
          <w:tcPr>
            <w:tcW w:w="2041" w:type="dxa"/>
          </w:tcPr>
          <w:p w:rsidR="00681970" w:rsidRPr="00690E24" w:rsidRDefault="00681970" w:rsidP="00690E2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vMerge/>
          </w:tcPr>
          <w:p w:rsidR="00681970" w:rsidRPr="00690E24" w:rsidRDefault="00681970" w:rsidP="00690E24">
            <w:pPr>
              <w:ind w:firstLine="540"/>
              <w:jc w:val="center"/>
              <w:rPr>
                <w:rFonts w:cs="Times New Roman"/>
              </w:rPr>
            </w:pPr>
          </w:p>
        </w:tc>
        <w:tc>
          <w:tcPr>
            <w:tcW w:w="7087" w:type="dxa"/>
            <w:vMerge/>
          </w:tcPr>
          <w:p w:rsidR="00681970" w:rsidRPr="00690E24" w:rsidRDefault="00681970" w:rsidP="00690E24">
            <w:pPr>
              <w:shd w:val="clear" w:color="auto" w:fill="FFFFFF"/>
              <w:ind w:firstLine="540"/>
              <w:rPr>
                <w:rFonts w:eastAsia="Times New Roman" w:cs="Times New Roman"/>
                <w:spacing w:val="-1"/>
                <w:u w:val="single"/>
              </w:rPr>
            </w:pPr>
          </w:p>
        </w:tc>
        <w:tc>
          <w:tcPr>
            <w:tcW w:w="3686" w:type="dxa"/>
            <w:vMerge/>
          </w:tcPr>
          <w:p w:rsidR="00681970" w:rsidRPr="00690E24" w:rsidRDefault="00681970" w:rsidP="00690E24">
            <w:pPr>
              <w:ind w:firstLine="540"/>
              <w:jc w:val="center"/>
              <w:rPr>
                <w:rFonts w:cs="Times New Roman"/>
              </w:rPr>
            </w:pPr>
          </w:p>
        </w:tc>
      </w:tr>
    </w:tbl>
    <w:p w:rsidR="00681970" w:rsidRPr="00690E24" w:rsidRDefault="00681970" w:rsidP="00690E24">
      <w:pPr>
        <w:ind w:firstLine="540"/>
        <w:rPr>
          <w:rFonts w:cs="Times New Roman"/>
        </w:rPr>
      </w:pPr>
    </w:p>
    <w:p w:rsidR="00681970" w:rsidRDefault="00681970" w:rsidP="00690E24">
      <w:pPr>
        <w:ind w:firstLine="540"/>
        <w:jc w:val="center"/>
        <w:rPr>
          <w:rFonts w:cs="Times New Roman"/>
          <w:b/>
        </w:rPr>
      </w:pPr>
    </w:p>
    <w:p w:rsidR="00681970" w:rsidRDefault="00681970" w:rsidP="00690E24">
      <w:pPr>
        <w:ind w:firstLine="540"/>
        <w:jc w:val="center"/>
        <w:rPr>
          <w:rFonts w:cs="Times New Roman"/>
          <w:b/>
        </w:rPr>
      </w:pPr>
    </w:p>
    <w:p w:rsidR="00681970" w:rsidRDefault="00681970" w:rsidP="00690E24">
      <w:pPr>
        <w:ind w:firstLine="540"/>
        <w:jc w:val="center"/>
        <w:rPr>
          <w:rFonts w:cs="Times New Roman"/>
          <w:b/>
        </w:rPr>
      </w:pPr>
    </w:p>
    <w:p w:rsidR="00681970" w:rsidRDefault="00681970" w:rsidP="00690E24">
      <w:pPr>
        <w:ind w:firstLine="540"/>
        <w:jc w:val="center"/>
        <w:rPr>
          <w:rFonts w:cs="Times New Roman"/>
          <w:b/>
        </w:rPr>
      </w:pPr>
    </w:p>
    <w:p w:rsidR="00681970" w:rsidRDefault="00681970" w:rsidP="00690E24">
      <w:pPr>
        <w:ind w:firstLine="540"/>
        <w:jc w:val="center"/>
        <w:rPr>
          <w:rFonts w:cs="Times New Roman"/>
          <w:b/>
        </w:rPr>
      </w:pPr>
    </w:p>
    <w:p w:rsidR="00681970" w:rsidRDefault="00681970" w:rsidP="00690E24">
      <w:pPr>
        <w:ind w:firstLine="540"/>
        <w:jc w:val="center"/>
        <w:rPr>
          <w:rFonts w:cs="Times New Roman"/>
          <w:b/>
        </w:rPr>
      </w:pPr>
    </w:p>
    <w:p w:rsidR="00681970" w:rsidRDefault="00681970" w:rsidP="00690E24">
      <w:pPr>
        <w:ind w:firstLine="540"/>
        <w:jc w:val="center"/>
        <w:rPr>
          <w:rFonts w:cs="Times New Roman"/>
          <w:b/>
        </w:rPr>
      </w:pPr>
    </w:p>
    <w:p w:rsidR="00681970" w:rsidRDefault="00681970" w:rsidP="00690E24">
      <w:pPr>
        <w:ind w:firstLine="540"/>
        <w:jc w:val="center"/>
        <w:rPr>
          <w:rFonts w:cs="Times New Roman"/>
          <w:b/>
        </w:rPr>
      </w:pPr>
    </w:p>
    <w:p w:rsidR="00681970" w:rsidRDefault="00681970" w:rsidP="00690E24">
      <w:pPr>
        <w:ind w:firstLine="540"/>
        <w:jc w:val="center"/>
        <w:rPr>
          <w:rFonts w:cs="Times New Roman"/>
          <w:b/>
        </w:rPr>
      </w:pPr>
    </w:p>
    <w:p w:rsidR="00681970" w:rsidRDefault="00681970" w:rsidP="00690E24">
      <w:pPr>
        <w:ind w:firstLine="540"/>
        <w:jc w:val="center"/>
        <w:rPr>
          <w:rFonts w:cs="Times New Roman"/>
          <w:b/>
        </w:rPr>
      </w:pPr>
    </w:p>
    <w:p w:rsidR="00681970" w:rsidRDefault="00681970" w:rsidP="00690E24">
      <w:pPr>
        <w:ind w:firstLine="540"/>
        <w:jc w:val="center"/>
        <w:rPr>
          <w:rFonts w:cs="Times New Roman"/>
          <w:b/>
        </w:rPr>
      </w:pPr>
    </w:p>
    <w:p w:rsidR="00681970" w:rsidRDefault="00681970" w:rsidP="00690E24">
      <w:pPr>
        <w:ind w:firstLine="540"/>
        <w:jc w:val="center"/>
        <w:rPr>
          <w:rFonts w:cs="Times New Roman"/>
          <w:b/>
        </w:rPr>
      </w:pPr>
    </w:p>
    <w:p w:rsidR="00681970" w:rsidRDefault="00681970" w:rsidP="00690E24">
      <w:pPr>
        <w:ind w:firstLine="540"/>
        <w:jc w:val="center"/>
        <w:rPr>
          <w:rFonts w:cs="Times New Roman"/>
          <w:b/>
        </w:rPr>
      </w:pPr>
    </w:p>
    <w:p w:rsidR="00681970" w:rsidRDefault="00681970" w:rsidP="00690E24">
      <w:pPr>
        <w:ind w:firstLine="540"/>
        <w:jc w:val="center"/>
        <w:rPr>
          <w:rFonts w:cs="Times New Roman"/>
          <w:b/>
        </w:rPr>
      </w:pPr>
    </w:p>
    <w:p w:rsidR="00681970" w:rsidRDefault="00681970" w:rsidP="00690E24">
      <w:pPr>
        <w:ind w:firstLine="540"/>
        <w:jc w:val="center"/>
        <w:rPr>
          <w:rFonts w:cs="Times New Roman"/>
          <w:b/>
        </w:rPr>
      </w:pPr>
    </w:p>
    <w:p w:rsidR="00681970" w:rsidRDefault="00681970" w:rsidP="00690E24">
      <w:pPr>
        <w:ind w:firstLine="540"/>
        <w:jc w:val="center"/>
        <w:rPr>
          <w:rFonts w:cs="Times New Roman"/>
          <w:b/>
        </w:rPr>
      </w:pPr>
    </w:p>
    <w:p w:rsidR="00681970" w:rsidRDefault="00681970" w:rsidP="00690E24">
      <w:pPr>
        <w:ind w:firstLine="540"/>
        <w:jc w:val="center"/>
        <w:rPr>
          <w:rFonts w:cs="Times New Roman"/>
          <w:b/>
        </w:rPr>
      </w:pPr>
    </w:p>
    <w:p w:rsidR="00681970" w:rsidRDefault="00681970" w:rsidP="00690E24">
      <w:pPr>
        <w:ind w:firstLine="540"/>
        <w:jc w:val="center"/>
        <w:rPr>
          <w:rFonts w:cs="Times New Roman"/>
          <w:b/>
        </w:rPr>
      </w:pPr>
    </w:p>
    <w:p w:rsidR="00681970" w:rsidRDefault="00681970" w:rsidP="00690E24">
      <w:pPr>
        <w:ind w:firstLine="540"/>
        <w:jc w:val="center"/>
        <w:rPr>
          <w:rFonts w:cs="Times New Roman"/>
          <w:b/>
        </w:rPr>
      </w:pPr>
    </w:p>
    <w:p w:rsidR="00681970" w:rsidRDefault="00681970" w:rsidP="00690E24">
      <w:pPr>
        <w:ind w:firstLine="540"/>
        <w:jc w:val="center"/>
        <w:rPr>
          <w:rFonts w:cs="Times New Roman"/>
          <w:b/>
        </w:rPr>
      </w:pPr>
    </w:p>
    <w:p w:rsidR="00681970" w:rsidRDefault="00681970" w:rsidP="00690E24">
      <w:pPr>
        <w:ind w:firstLine="540"/>
        <w:jc w:val="center"/>
        <w:rPr>
          <w:rFonts w:cs="Times New Roman"/>
          <w:b/>
        </w:rPr>
      </w:pPr>
    </w:p>
    <w:p w:rsidR="00681970" w:rsidRDefault="00681970" w:rsidP="0099053C">
      <w:pPr>
        <w:jc w:val="center"/>
        <w:rPr>
          <w:rFonts w:cs="Times New Roman"/>
          <w:b/>
        </w:rPr>
      </w:pPr>
      <w:r>
        <w:rPr>
          <w:rFonts w:cs="Times New Roman"/>
          <w:b/>
        </w:rPr>
        <w:t>Календарно-т</w:t>
      </w:r>
      <w:r w:rsidRPr="00A714C6">
        <w:rPr>
          <w:rFonts w:cs="Times New Roman"/>
          <w:b/>
        </w:rPr>
        <w:t>ематическое планирование</w:t>
      </w:r>
    </w:p>
    <w:p w:rsidR="00681970" w:rsidRPr="00A714C6" w:rsidRDefault="00681970" w:rsidP="0099053C">
      <w:pPr>
        <w:jc w:val="center"/>
        <w:rPr>
          <w:rFonts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4"/>
        <w:gridCol w:w="11558"/>
        <w:gridCol w:w="846"/>
        <w:gridCol w:w="779"/>
        <w:gridCol w:w="779"/>
      </w:tblGrid>
      <w:tr w:rsidR="00681970" w:rsidRPr="00996E06" w:rsidTr="001632B6">
        <w:tc>
          <w:tcPr>
            <w:tcW w:w="824" w:type="dxa"/>
            <w:vMerge w:val="restart"/>
          </w:tcPr>
          <w:p w:rsidR="00681970" w:rsidRPr="00996E06" w:rsidRDefault="00681970" w:rsidP="001632B6">
            <w:pPr>
              <w:jc w:val="center"/>
              <w:rPr>
                <w:rFonts w:cs="Times New Roman"/>
                <w:b/>
              </w:rPr>
            </w:pPr>
            <w:r w:rsidRPr="00996E06">
              <w:rPr>
                <w:rFonts w:cs="Times New Roman"/>
                <w:b/>
              </w:rPr>
              <w:t>№ п/п</w:t>
            </w:r>
          </w:p>
        </w:tc>
        <w:tc>
          <w:tcPr>
            <w:tcW w:w="11558" w:type="dxa"/>
            <w:vMerge w:val="restart"/>
          </w:tcPr>
          <w:p w:rsidR="00681970" w:rsidRPr="00996E06" w:rsidRDefault="00681970" w:rsidP="001632B6">
            <w:pPr>
              <w:jc w:val="center"/>
              <w:rPr>
                <w:rFonts w:cs="Times New Roman"/>
                <w:b/>
              </w:rPr>
            </w:pPr>
            <w:r w:rsidRPr="00996E06">
              <w:rPr>
                <w:rFonts w:cs="Times New Roman"/>
                <w:b/>
              </w:rPr>
              <w:t>Тема урока</w:t>
            </w:r>
          </w:p>
        </w:tc>
        <w:tc>
          <w:tcPr>
            <w:tcW w:w="846" w:type="dxa"/>
            <w:vMerge w:val="restart"/>
          </w:tcPr>
          <w:p w:rsidR="00681970" w:rsidRPr="00996E06" w:rsidRDefault="00681970" w:rsidP="001632B6">
            <w:pPr>
              <w:jc w:val="center"/>
              <w:rPr>
                <w:rFonts w:cs="Times New Roman"/>
                <w:b/>
              </w:rPr>
            </w:pPr>
            <w:r w:rsidRPr="00996E06">
              <w:rPr>
                <w:rFonts w:cs="Times New Roman"/>
                <w:b/>
              </w:rPr>
              <w:t>Всего часов</w:t>
            </w:r>
          </w:p>
        </w:tc>
        <w:tc>
          <w:tcPr>
            <w:tcW w:w="1558" w:type="dxa"/>
            <w:gridSpan w:val="2"/>
          </w:tcPr>
          <w:p w:rsidR="00681970" w:rsidRPr="00996E06" w:rsidRDefault="00681970" w:rsidP="001632B6">
            <w:pPr>
              <w:jc w:val="center"/>
              <w:rPr>
                <w:rFonts w:cs="Times New Roman"/>
                <w:b/>
              </w:rPr>
            </w:pPr>
            <w:r w:rsidRPr="00996E06">
              <w:rPr>
                <w:rFonts w:cs="Times New Roman"/>
                <w:b/>
              </w:rPr>
              <w:t>Дата</w:t>
            </w:r>
          </w:p>
        </w:tc>
      </w:tr>
      <w:tr w:rsidR="00681970" w:rsidRPr="009D0600" w:rsidTr="001632B6">
        <w:tc>
          <w:tcPr>
            <w:tcW w:w="824" w:type="dxa"/>
            <w:vMerge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11558" w:type="dxa"/>
            <w:vMerge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846" w:type="dxa"/>
            <w:vMerge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План 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Факт</w:t>
            </w:r>
          </w:p>
        </w:tc>
      </w:tr>
      <w:tr w:rsidR="00681970" w:rsidRPr="00996E06" w:rsidTr="001632B6">
        <w:tc>
          <w:tcPr>
            <w:tcW w:w="14786" w:type="dxa"/>
            <w:gridSpan w:val="5"/>
          </w:tcPr>
          <w:p w:rsidR="00681970" w:rsidRPr="00996E06" w:rsidRDefault="00681970" w:rsidP="001632B6">
            <w:pPr>
              <w:jc w:val="center"/>
              <w:rPr>
                <w:rFonts w:cs="Times New Roman"/>
                <w:b/>
              </w:rPr>
            </w:pPr>
            <w:r w:rsidRPr="00996E06">
              <w:rPr>
                <w:rFonts w:cs="Times New Roman"/>
                <w:b/>
              </w:rPr>
              <w:t xml:space="preserve">Введение </w:t>
            </w:r>
            <w:r>
              <w:rPr>
                <w:rFonts w:cs="Times New Roman"/>
                <w:b/>
              </w:rPr>
              <w:t>(</w:t>
            </w:r>
            <w:r w:rsidRPr="00996E06">
              <w:rPr>
                <w:rFonts w:cs="Times New Roman"/>
                <w:b/>
              </w:rPr>
              <w:t>6</w:t>
            </w:r>
            <w:r>
              <w:rPr>
                <w:rFonts w:cs="Times New Roman"/>
                <w:b/>
              </w:rPr>
              <w:t xml:space="preserve"> ч)</w:t>
            </w: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</w:rPr>
            </w:pPr>
            <w:r w:rsidRPr="008F4138">
              <w:rPr>
                <w:rFonts w:cs="Times New Roman"/>
              </w:rPr>
              <w:t>Предмет органической химии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2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</w:rPr>
            </w:pPr>
            <w:r w:rsidRPr="008F4138">
              <w:rPr>
                <w:rFonts w:cs="Times New Roman"/>
              </w:rPr>
              <w:t>Теория строения органических соединений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3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  <w:b/>
              </w:rPr>
            </w:pPr>
            <w:r w:rsidRPr="008F4138">
              <w:rPr>
                <w:rFonts w:cs="Times New Roman"/>
                <w:b/>
              </w:rPr>
              <w:t>Входной контроль № 1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4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</w:rPr>
            </w:pPr>
            <w:r w:rsidRPr="008F4138">
              <w:rPr>
                <w:rFonts w:cs="Times New Roman"/>
              </w:rPr>
              <w:t xml:space="preserve">Теория строения органических соединений. 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5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</w:rPr>
            </w:pPr>
            <w:r w:rsidRPr="008F4138">
              <w:rPr>
                <w:rFonts w:cs="Times New Roman"/>
              </w:rPr>
              <w:t>Теория строения органических соединений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6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</w:rPr>
            </w:pPr>
            <w:r w:rsidRPr="008F4138">
              <w:rPr>
                <w:rFonts w:cs="Times New Roman"/>
              </w:rPr>
              <w:t>Теория строения органических соединений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14786" w:type="dxa"/>
            <w:gridSpan w:val="5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  <w:b/>
              </w:rPr>
              <w:t>Тема 1. Углеводороды и их природные источники</w:t>
            </w:r>
            <w:r>
              <w:rPr>
                <w:rFonts w:cs="Times New Roman"/>
                <w:b/>
              </w:rPr>
              <w:t xml:space="preserve"> (</w:t>
            </w:r>
            <w:r w:rsidRPr="008F4138">
              <w:rPr>
                <w:rFonts w:cs="Times New Roman"/>
              </w:rPr>
              <w:t>19</w:t>
            </w:r>
            <w:r>
              <w:rPr>
                <w:rFonts w:cs="Times New Roman"/>
              </w:rPr>
              <w:t xml:space="preserve"> ч)</w:t>
            </w: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7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</w:rPr>
            </w:pPr>
            <w:r w:rsidRPr="008F4138">
              <w:rPr>
                <w:rFonts w:cs="Times New Roman"/>
              </w:rPr>
              <w:t>Природный газ. Алканы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8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</w:rPr>
            </w:pPr>
            <w:r w:rsidRPr="008F4138">
              <w:rPr>
                <w:rFonts w:cs="Times New Roman"/>
              </w:rPr>
              <w:t>Алканы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9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</w:rPr>
            </w:pPr>
            <w:r w:rsidRPr="008F4138">
              <w:rPr>
                <w:rFonts w:cs="Times New Roman"/>
              </w:rPr>
              <w:t>Алканы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10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</w:rPr>
            </w:pPr>
            <w:r w:rsidRPr="008F4138">
              <w:rPr>
                <w:rFonts w:cs="Times New Roman"/>
              </w:rPr>
              <w:t xml:space="preserve">Алкены. Этилен 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11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  <w:lang w:val="en-US"/>
              </w:rPr>
            </w:pPr>
            <w:r w:rsidRPr="008F4138">
              <w:rPr>
                <w:rFonts w:cs="Times New Roman"/>
              </w:rPr>
              <w:t>Алкены. Этилен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12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</w:rPr>
            </w:pPr>
            <w:r w:rsidRPr="008F4138">
              <w:rPr>
                <w:rFonts w:cs="Times New Roman"/>
              </w:rPr>
              <w:t>Алкадиены. Каучуки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13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  <w:lang w:val="en-US"/>
              </w:rPr>
            </w:pPr>
            <w:r w:rsidRPr="008F4138">
              <w:rPr>
                <w:rFonts w:cs="Times New Roman"/>
              </w:rPr>
              <w:t>Алкадиены. Каучуки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14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</w:rPr>
            </w:pPr>
            <w:r w:rsidRPr="008F4138">
              <w:rPr>
                <w:rFonts w:cs="Times New Roman"/>
              </w:rPr>
              <w:t>Алкины. Ацетилен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15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  <w:lang w:val="en-US"/>
              </w:rPr>
            </w:pPr>
            <w:r w:rsidRPr="008F4138">
              <w:rPr>
                <w:rFonts w:cs="Times New Roman"/>
              </w:rPr>
              <w:t>Алкины. Ацетилен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16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  <w:i/>
              </w:rPr>
            </w:pPr>
            <w:r w:rsidRPr="008F4138">
              <w:rPr>
                <w:rFonts w:cs="Times New Roman"/>
                <w:i/>
              </w:rPr>
              <w:t>Самостоятельная работа № 1 по темам «Алканы, алкены, алкины»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17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</w:rPr>
            </w:pPr>
            <w:r w:rsidRPr="008F4138">
              <w:rPr>
                <w:rFonts w:cs="Times New Roman"/>
              </w:rPr>
              <w:t>Арены. Бензол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18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</w:rPr>
            </w:pPr>
            <w:r w:rsidRPr="008F4138">
              <w:rPr>
                <w:rFonts w:cs="Times New Roman"/>
              </w:rPr>
              <w:t>Бензол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19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</w:rPr>
            </w:pPr>
            <w:r w:rsidRPr="008F4138">
              <w:rPr>
                <w:rFonts w:cs="Times New Roman"/>
              </w:rPr>
              <w:t>Нефть и способы ее переработки.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20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</w:rPr>
            </w:pPr>
            <w:r w:rsidRPr="008F4138">
              <w:rPr>
                <w:rFonts w:cs="Times New Roman"/>
              </w:rPr>
              <w:t>Нефть и способы ее переработки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21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</w:rPr>
            </w:pPr>
            <w:r w:rsidRPr="008F4138">
              <w:rPr>
                <w:rFonts w:cs="Times New Roman"/>
              </w:rPr>
              <w:t>Обобщение и систематизация об углеводородах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22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</w:rPr>
            </w:pPr>
            <w:r w:rsidRPr="008F4138">
              <w:rPr>
                <w:rFonts w:cs="Times New Roman"/>
              </w:rPr>
              <w:t>Обобщение и систематизация об углеводородах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23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</w:rPr>
            </w:pPr>
            <w:r w:rsidRPr="008F4138">
              <w:rPr>
                <w:rFonts w:cs="Times New Roman"/>
              </w:rPr>
              <w:t>Обобщение и систематизация об углеводородах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24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  <w:b/>
              </w:rPr>
            </w:pPr>
            <w:r w:rsidRPr="008F4138">
              <w:rPr>
                <w:rFonts w:cs="Times New Roman"/>
                <w:b/>
              </w:rPr>
              <w:t>Контрольная работа № 2 по теме «Углеводороды и их производные»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25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  <w:b/>
              </w:rPr>
            </w:pPr>
            <w:r w:rsidRPr="008F4138">
              <w:rPr>
                <w:rFonts w:cs="Times New Roman"/>
                <w:b/>
              </w:rPr>
              <w:t>Работа над ошибками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14786" w:type="dxa"/>
            <w:gridSpan w:val="5"/>
          </w:tcPr>
          <w:p w:rsidR="00681970" w:rsidRPr="00996E06" w:rsidRDefault="00681970" w:rsidP="001632B6">
            <w:pPr>
              <w:jc w:val="center"/>
              <w:rPr>
                <w:rFonts w:cs="Times New Roman"/>
                <w:b/>
              </w:rPr>
            </w:pPr>
            <w:r w:rsidRPr="008F4138">
              <w:rPr>
                <w:rFonts w:cs="Times New Roman"/>
                <w:b/>
              </w:rPr>
              <w:t>Тема 3. Кислород- азотсодержащие органические соединения и их производные источники</w:t>
            </w:r>
            <w:r>
              <w:rPr>
                <w:rFonts w:cs="Times New Roman"/>
                <w:b/>
              </w:rPr>
              <w:t xml:space="preserve"> (</w:t>
            </w:r>
            <w:r w:rsidRPr="008F4138">
              <w:rPr>
                <w:rFonts w:cs="Times New Roman"/>
              </w:rPr>
              <w:t>35</w:t>
            </w:r>
            <w:r>
              <w:rPr>
                <w:rFonts w:cs="Times New Roman"/>
              </w:rPr>
              <w:t xml:space="preserve"> ч)</w:t>
            </w: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26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  <w:b/>
              </w:rPr>
            </w:pPr>
            <w:r w:rsidRPr="008F4138">
              <w:rPr>
                <w:rFonts w:cs="Times New Roman"/>
              </w:rPr>
              <w:t>Единство организации живых организмов на Земле. Спирты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27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</w:rPr>
            </w:pPr>
            <w:r w:rsidRPr="008F4138">
              <w:rPr>
                <w:rFonts w:cs="Times New Roman"/>
              </w:rPr>
              <w:t>Единство организации живых организмов на Земле. Спирты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28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  <w:lang w:val="en-US"/>
              </w:rPr>
            </w:pPr>
            <w:r w:rsidRPr="008F4138">
              <w:rPr>
                <w:rFonts w:cs="Times New Roman"/>
              </w:rPr>
              <w:t>Единство организации живых организмов на Земле. Спирты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29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</w:rPr>
            </w:pPr>
            <w:r w:rsidRPr="008F4138">
              <w:rPr>
                <w:rFonts w:cs="Times New Roman"/>
              </w:rPr>
              <w:t xml:space="preserve">Фенол 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30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</w:rPr>
            </w:pPr>
            <w:r w:rsidRPr="008F4138">
              <w:rPr>
                <w:rFonts w:cs="Times New Roman"/>
              </w:rPr>
              <w:t>Альдегиды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31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</w:rPr>
            </w:pPr>
            <w:r w:rsidRPr="008F4138">
              <w:rPr>
                <w:rFonts w:cs="Times New Roman"/>
              </w:rPr>
              <w:t>Альдегиды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32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</w:rPr>
            </w:pPr>
            <w:r w:rsidRPr="008F4138">
              <w:rPr>
                <w:rFonts w:cs="Times New Roman"/>
              </w:rPr>
              <w:t>Карбоновые кислоты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33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  <w:lang w:val="en-US"/>
              </w:rPr>
            </w:pPr>
            <w:r w:rsidRPr="008F4138">
              <w:rPr>
                <w:rFonts w:cs="Times New Roman"/>
              </w:rPr>
              <w:t>Карбоновые кислоты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34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  <w:lang w:val="en-US"/>
              </w:rPr>
            </w:pPr>
            <w:r w:rsidRPr="008F4138">
              <w:rPr>
                <w:rFonts w:cs="Times New Roman"/>
              </w:rPr>
              <w:t>Карбоновые кислоты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35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  <w:lang w:val="en-US"/>
              </w:rPr>
            </w:pPr>
            <w:r w:rsidRPr="008F4138">
              <w:rPr>
                <w:rFonts w:cs="Times New Roman"/>
              </w:rPr>
              <w:t>Карбоновые кислоты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36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</w:rPr>
            </w:pPr>
            <w:r w:rsidRPr="008F4138">
              <w:rPr>
                <w:rFonts w:cs="Times New Roman"/>
              </w:rPr>
              <w:t>Сложные эфиры. Жиры.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37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  <w:lang w:val="en-US"/>
              </w:rPr>
            </w:pPr>
            <w:r w:rsidRPr="008F4138">
              <w:rPr>
                <w:rFonts w:cs="Times New Roman"/>
              </w:rPr>
              <w:t>Сложные эфиры. Жиры.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38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</w:rPr>
            </w:pPr>
            <w:r w:rsidRPr="008F4138">
              <w:rPr>
                <w:rFonts w:cs="Times New Roman"/>
              </w:rPr>
              <w:t>Углеводы.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rPr>
          <w:trHeight w:val="125"/>
        </w:trPr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39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</w:rPr>
            </w:pPr>
            <w:r w:rsidRPr="008F4138">
              <w:rPr>
                <w:rFonts w:cs="Times New Roman"/>
              </w:rPr>
              <w:t>Моносахариды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40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</w:rPr>
            </w:pPr>
            <w:r w:rsidRPr="008F4138">
              <w:rPr>
                <w:rFonts w:cs="Times New Roman"/>
              </w:rPr>
              <w:t xml:space="preserve">Дисахариды. 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41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  <w:lang w:val="en-US"/>
              </w:rPr>
            </w:pPr>
            <w:r w:rsidRPr="008F4138">
              <w:rPr>
                <w:rFonts w:cs="Times New Roman"/>
              </w:rPr>
              <w:t>Полисахариды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42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</w:rPr>
            </w:pPr>
            <w:r w:rsidRPr="008F4138">
              <w:rPr>
                <w:rFonts w:cs="Times New Roman"/>
              </w:rPr>
              <w:t>Обобщение и систематизация знаний о кислородсодержащих органических соединениях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43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</w:rPr>
            </w:pPr>
            <w:r w:rsidRPr="008F4138">
              <w:rPr>
                <w:rFonts w:cs="Times New Roman"/>
              </w:rPr>
              <w:t>Обобщение и систематизация знаний о кислородсодержащих органических соединениях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44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</w:rPr>
            </w:pPr>
            <w:r w:rsidRPr="008F4138">
              <w:rPr>
                <w:rFonts w:cs="Times New Roman"/>
              </w:rPr>
              <w:t>Обобщение и систематизация знаний о кислородсодержащих органических соединениях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45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  <w:b/>
              </w:rPr>
            </w:pPr>
            <w:r w:rsidRPr="008F4138">
              <w:rPr>
                <w:rFonts w:cs="Times New Roman"/>
                <w:b/>
              </w:rPr>
              <w:t>Контрольная работа № 3 по теме «Кислородсодержащие соединения»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46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  <w:b/>
              </w:rPr>
            </w:pPr>
            <w:r w:rsidRPr="008F4138">
              <w:rPr>
                <w:rFonts w:cs="Times New Roman"/>
                <w:b/>
              </w:rPr>
              <w:t>Работа над ошибками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47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</w:rPr>
            </w:pPr>
            <w:r w:rsidRPr="008F4138">
              <w:rPr>
                <w:rFonts w:cs="Times New Roman"/>
              </w:rPr>
              <w:t>Амины. Анилин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48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  <w:lang w:val="en-US"/>
              </w:rPr>
            </w:pPr>
            <w:r w:rsidRPr="008F4138">
              <w:rPr>
                <w:rFonts w:cs="Times New Roman"/>
              </w:rPr>
              <w:t>Амины. Анилин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49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</w:rPr>
            </w:pPr>
            <w:r w:rsidRPr="008F4138">
              <w:rPr>
                <w:rFonts w:cs="Times New Roman"/>
              </w:rPr>
              <w:t>Аминокислоты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50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</w:rPr>
            </w:pPr>
            <w:r w:rsidRPr="008F4138">
              <w:rPr>
                <w:rFonts w:cs="Times New Roman"/>
              </w:rPr>
              <w:t>Аминокислоты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51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</w:rPr>
            </w:pPr>
            <w:r w:rsidRPr="008F4138">
              <w:rPr>
                <w:rFonts w:cs="Times New Roman"/>
              </w:rPr>
              <w:t>Белки.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52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</w:rPr>
            </w:pPr>
            <w:r w:rsidRPr="008F4138">
              <w:rPr>
                <w:rFonts w:cs="Times New Roman"/>
              </w:rPr>
              <w:t>Белки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53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</w:rPr>
            </w:pPr>
            <w:r w:rsidRPr="008F4138">
              <w:rPr>
                <w:rFonts w:cs="Times New Roman"/>
              </w:rPr>
              <w:t>Нуклеиновые кислоты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54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</w:rPr>
            </w:pPr>
            <w:r w:rsidRPr="008F4138">
              <w:rPr>
                <w:rFonts w:cs="Times New Roman"/>
              </w:rPr>
              <w:t>Решение задач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55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  <w:b/>
              </w:rPr>
            </w:pPr>
            <w:r w:rsidRPr="008F4138">
              <w:rPr>
                <w:rFonts w:cs="Times New Roman"/>
                <w:b/>
              </w:rPr>
              <w:t>Контрольная работа № 4 по теме «Азотсодержащие соединения»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56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  <w:b/>
                <w:i/>
              </w:rPr>
            </w:pPr>
            <w:r w:rsidRPr="008F4138">
              <w:rPr>
                <w:rFonts w:cs="Times New Roman"/>
                <w:b/>
                <w:i/>
              </w:rPr>
              <w:t>Практическая работа 1 «Идентификация органических соединений»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57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</w:rPr>
            </w:pPr>
            <w:r w:rsidRPr="008F4138">
              <w:rPr>
                <w:rFonts w:cs="Times New Roman"/>
              </w:rPr>
              <w:t>Ферменты. Витамины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58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  <w:lang w:val="en-US"/>
              </w:rPr>
            </w:pPr>
            <w:r w:rsidRPr="008F4138">
              <w:rPr>
                <w:rFonts w:cs="Times New Roman"/>
              </w:rPr>
              <w:t>Ферменты. Витамины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59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</w:rPr>
            </w:pPr>
            <w:r w:rsidRPr="008F4138">
              <w:rPr>
                <w:rFonts w:cs="Times New Roman"/>
              </w:rPr>
              <w:t>Гормоны. Лекарственные средства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60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  <w:lang w:val="en-US"/>
              </w:rPr>
            </w:pPr>
            <w:r w:rsidRPr="008F4138">
              <w:rPr>
                <w:rFonts w:cs="Times New Roman"/>
              </w:rPr>
              <w:t>Гормоны. Лекарственные средства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14786" w:type="dxa"/>
            <w:gridSpan w:val="5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  <w:b/>
              </w:rPr>
              <w:t>Тема 3. Искусственные и синтетические полимеры</w:t>
            </w:r>
            <w:r>
              <w:rPr>
                <w:rFonts w:cs="Times New Roman"/>
                <w:b/>
              </w:rPr>
              <w:t xml:space="preserve"> (</w:t>
            </w:r>
            <w:r w:rsidRPr="008F4138">
              <w:rPr>
                <w:rFonts w:cs="Times New Roman"/>
              </w:rPr>
              <w:t>8</w:t>
            </w:r>
            <w:r>
              <w:rPr>
                <w:rFonts w:cs="Times New Roman"/>
              </w:rPr>
              <w:t xml:space="preserve"> ч)</w:t>
            </w: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61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</w:rPr>
            </w:pPr>
            <w:r w:rsidRPr="008F4138">
              <w:rPr>
                <w:rFonts w:cs="Times New Roman"/>
              </w:rPr>
              <w:t>Искусственные полимеры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tabs>
                <w:tab w:val="left" w:pos="235"/>
                <w:tab w:val="center" w:pos="317"/>
              </w:tabs>
              <w:rPr>
                <w:rFonts w:cs="Times New Roman"/>
              </w:rPr>
            </w:pPr>
            <w:r w:rsidRPr="008F4138">
              <w:rPr>
                <w:rFonts w:cs="Times New Roman"/>
              </w:rPr>
              <w:tab/>
            </w:r>
            <w:r w:rsidRPr="008F4138">
              <w:rPr>
                <w:rFonts w:cs="Times New Roman"/>
              </w:rPr>
              <w:tab/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tabs>
                <w:tab w:val="left" w:pos="235"/>
                <w:tab w:val="center" w:pos="317"/>
              </w:tabs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tabs>
                <w:tab w:val="left" w:pos="235"/>
                <w:tab w:val="center" w:pos="317"/>
              </w:tabs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62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  <w:lang w:val="en-US"/>
              </w:rPr>
            </w:pPr>
            <w:r w:rsidRPr="008F4138">
              <w:rPr>
                <w:rFonts w:cs="Times New Roman"/>
              </w:rPr>
              <w:t>Искусственные полимеры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63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</w:rPr>
            </w:pPr>
            <w:r w:rsidRPr="008F4138">
              <w:rPr>
                <w:rFonts w:cs="Times New Roman"/>
              </w:rPr>
              <w:t>Синтетические полимеры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64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  <w:lang w:val="en-US"/>
              </w:rPr>
            </w:pPr>
            <w:r w:rsidRPr="008F4138">
              <w:rPr>
                <w:rFonts w:cs="Times New Roman"/>
              </w:rPr>
              <w:t>Синтетические полимеры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65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</w:rPr>
            </w:pPr>
            <w:r w:rsidRPr="008F4138">
              <w:rPr>
                <w:rFonts w:cs="Times New Roman"/>
              </w:rPr>
              <w:t>Подготовка к итоговой контрольной работе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66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  <w:b/>
              </w:rPr>
            </w:pPr>
            <w:r w:rsidRPr="008F4138">
              <w:rPr>
                <w:rFonts w:cs="Times New Roman"/>
                <w:b/>
              </w:rPr>
              <w:t>Итоговая контрольная работа №5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67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  <w:b/>
                <w:i/>
              </w:rPr>
            </w:pPr>
            <w:r w:rsidRPr="008F4138">
              <w:rPr>
                <w:rFonts w:cs="Times New Roman"/>
                <w:b/>
                <w:i/>
              </w:rPr>
              <w:t>Практическая работа №2 «Распознавание пластмасс и волокон»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68</w:t>
            </w: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both"/>
              <w:rPr>
                <w:rFonts w:cs="Times New Roman"/>
              </w:rPr>
            </w:pPr>
            <w:r w:rsidRPr="008F4138">
              <w:rPr>
                <w:rFonts w:cs="Times New Roman"/>
              </w:rPr>
              <w:t>Резервное время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1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  <w:tr w:rsidR="00681970" w:rsidRPr="009D0600" w:rsidTr="001632B6">
        <w:tc>
          <w:tcPr>
            <w:tcW w:w="824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11558" w:type="dxa"/>
          </w:tcPr>
          <w:p w:rsidR="00681970" w:rsidRPr="008F4138" w:rsidRDefault="00681970" w:rsidP="001632B6">
            <w:pPr>
              <w:jc w:val="right"/>
              <w:rPr>
                <w:rFonts w:cs="Times New Roman"/>
              </w:rPr>
            </w:pPr>
            <w:r w:rsidRPr="008F4138">
              <w:rPr>
                <w:rFonts w:cs="Times New Roman"/>
              </w:rPr>
              <w:t>Итого</w:t>
            </w:r>
          </w:p>
        </w:tc>
        <w:tc>
          <w:tcPr>
            <w:tcW w:w="846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  <w:r w:rsidRPr="008F4138">
              <w:rPr>
                <w:rFonts w:cs="Times New Roman"/>
              </w:rPr>
              <w:t>68</w:t>
            </w: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</w:tcPr>
          <w:p w:rsidR="00681970" w:rsidRPr="008F4138" w:rsidRDefault="00681970" w:rsidP="001632B6">
            <w:pPr>
              <w:jc w:val="center"/>
              <w:rPr>
                <w:rFonts w:cs="Times New Roman"/>
              </w:rPr>
            </w:pPr>
          </w:p>
        </w:tc>
      </w:tr>
    </w:tbl>
    <w:p w:rsidR="00681970" w:rsidRPr="00690E24" w:rsidRDefault="00681970" w:rsidP="00690E24">
      <w:pPr>
        <w:ind w:firstLine="540"/>
        <w:rPr>
          <w:rFonts w:cs="Times New Roman"/>
          <w:b/>
          <w:bCs/>
        </w:rPr>
      </w:pPr>
    </w:p>
    <w:p w:rsidR="00681970" w:rsidRPr="00690E24" w:rsidRDefault="00681970" w:rsidP="00690E24">
      <w:pPr>
        <w:ind w:firstLine="540"/>
        <w:rPr>
          <w:rFonts w:cs="Times New Roman"/>
          <w:b/>
          <w:bCs/>
        </w:rPr>
      </w:pPr>
      <w:r w:rsidRPr="00690E24">
        <w:rPr>
          <w:rFonts w:cs="Times New Roman"/>
          <w:b/>
          <w:bCs/>
        </w:rPr>
        <w:t>Перечень учебно-методического обеспечения:</w:t>
      </w:r>
    </w:p>
    <w:p w:rsidR="00681970" w:rsidRPr="00690E24" w:rsidRDefault="00681970" w:rsidP="00690E24">
      <w:pPr>
        <w:ind w:firstLine="540"/>
        <w:rPr>
          <w:rFonts w:cs="Times New Roman"/>
          <w:b/>
        </w:rPr>
      </w:pPr>
      <w:r w:rsidRPr="00690E24">
        <w:rPr>
          <w:rFonts w:cs="Times New Roman"/>
          <w:b/>
        </w:rPr>
        <w:t>Методические пособия:</w:t>
      </w:r>
    </w:p>
    <w:p w:rsidR="00681970" w:rsidRPr="00690E24" w:rsidRDefault="00681970" w:rsidP="00690E24">
      <w:pPr>
        <w:ind w:firstLine="540"/>
        <w:rPr>
          <w:rFonts w:cs="Times New Roman"/>
        </w:rPr>
      </w:pPr>
      <w:r w:rsidRPr="00690E24">
        <w:rPr>
          <w:rFonts w:cs="Times New Roman"/>
        </w:rPr>
        <w:t>Для учащихся:</w:t>
      </w:r>
    </w:p>
    <w:p w:rsidR="00681970" w:rsidRPr="00690E24" w:rsidRDefault="00681970" w:rsidP="00690E24">
      <w:pPr>
        <w:widowControl/>
        <w:suppressAutoHyphens w:val="0"/>
        <w:ind w:firstLine="540"/>
        <w:contextualSpacing/>
        <w:rPr>
          <w:rFonts w:eastAsia="Times New Roman" w:cs="Times New Roman"/>
          <w:kern w:val="0"/>
          <w:lang w:eastAsia="ru-RU" w:bidi="ar-SA"/>
        </w:rPr>
      </w:pPr>
      <w:r w:rsidRPr="00690E24">
        <w:rPr>
          <w:rFonts w:eastAsia="Times New Roman" w:cs="Times New Roman"/>
          <w:kern w:val="0"/>
          <w:lang w:eastAsia="ru-RU" w:bidi="ar-SA"/>
        </w:rPr>
        <w:t>1.</w:t>
      </w:r>
      <w:r w:rsidRPr="00690E24">
        <w:rPr>
          <w:rFonts w:eastAsia="Times New Roman" w:cs="Times New Roman"/>
          <w:kern w:val="0"/>
          <w:lang w:eastAsia="ru-RU" w:bidi="ar-SA"/>
        </w:rPr>
        <w:tab/>
        <w:t>Химия. 10 класс. Базовый уровень: учебник  / О.С. Габриелян.  –  6-е изд., стереотип. -  М: Просвещение, 2020.- 128 с.</w:t>
      </w:r>
    </w:p>
    <w:p w:rsidR="00681970" w:rsidRPr="00690E24" w:rsidRDefault="00681970" w:rsidP="00690E24">
      <w:pPr>
        <w:ind w:firstLine="540"/>
        <w:rPr>
          <w:rFonts w:cs="Times New Roman"/>
        </w:rPr>
      </w:pPr>
      <w:r w:rsidRPr="00690E24">
        <w:rPr>
          <w:rFonts w:cs="Times New Roman"/>
        </w:rPr>
        <w:t>Для учителя. Методические пособия:</w:t>
      </w:r>
    </w:p>
    <w:p w:rsidR="00681970" w:rsidRPr="00690E24" w:rsidRDefault="00681970" w:rsidP="00690E24">
      <w:pPr>
        <w:pStyle w:val="ListParagraph"/>
        <w:numPr>
          <w:ilvl w:val="0"/>
          <w:numId w:val="5"/>
        </w:numPr>
        <w:spacing w:after="0" w:line="240" w:lineRule="auto"/>
        <w:ind w:left="0" w:firstLine="54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690E2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ЕГЭ. Химия: типовые экзаменационные варианты: 30 вариантов/ под ред. Добротина. М.: Издательство «Национальное образование», 2019. 368 с</w:t>
      </w:r>
    </w:p>
    <w:p w:rsidR="00681970" w:rsidRPr="00690E24" w:rsidRDefault="00681970" w:rsidP="00690E24">
      <w:pPr>
        <w:pStyle w:val="ListParagraph"/>
        <w:numPr>
          <w:ilvl w:val="0"/>
          <w:numId w:val="5"/>
        </w:numPr>
        <w:spacing w:after="0" w:line="240" w:lineRule="auto"/>
        <w:ind w:left="0" w:firstLine="54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690E24">
        <w:rPr>
          <w:rFonts w:ascii="Times New Roman" w:hAnsi="Times New Roman"/>
          <w:sz w:val="24"/>
          <w:szCs w:val="24"/>
        </w:rPr>
        <w:t>Горковенко М.Ю. Поурочные разработки по химии к учебным комплектам О.С. Габриеляна и др.: 10 класс. – М.: ВАКО, 2016. – 320 с. Химия. 10 класс. Базовый уровень: учебник / О.С. Габриелян.  –  6-е изд., стереотип. -  М: «Дрофа», 2018.- 191 с.</w:t>
      </w:r>
    </w:p>
    <w:p w:rsidR="00681970" w:rsidRPr="00690E24" w:rsidRDefault="00681970" w:rsidP="00690E24">
      <w:pPr>
        <w:pStyle w:val="ListParagraph"/>
        <w:numPr>
          <w:ilvl w:val="0"/>
          <w:numId w:val="5"/>
        </w:numPr>
        <w:spacing w:after="0" w:line="240" w:lineRule="auto"/>
        <w:ind w:left="0" w:firstLine="54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690E2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КИМ. Химия. 10 класс/ сост Н.П. Троегубова, Е.Н. Стрельникова. - М.: ВАКО, 2015. – 96 с.</w:t>
      </w:r>
    </w:p>
    <w:p w:rsidR="00681970" w:rsidRPr="00690E24" w:rsidRDefault="00681970" w:rsidP="00690E24">
      <w:pPr>
        <w:pStyle w:val="ListParagraph"/>
        <w:numPr>
          <w:ilvl w:val="0"/>
          <w:numId w:val="5"/>
        </w:numPr>
        <w:spacing w:after="0" w:line="240" w:lineRule="auto"/>
        <w:ind w:left="0" w:firstLine="54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690E2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Органическая химия. Весь школьный курс в таблицах / сост. С.А. Литвинова, Н.В. Манкевич. – Минск: Принтбук: Кузьма, 2018. – 2-е изд. – 384 с.</w:t>
      </w:r>
    </w:p>
    <w:p w:rsidR="00681970" w:rsidRPr="00690E24" w:rsidRDefault="00681970" w:rsidP="00690E24">
      <w:pPr>
        <w:pStyle w:val="ListParagraph"/>
        <w:numPr>
          <w:ilvl w:val="0"/>
          <w:numId w:val="5"/>
        </w:numPr>
        <w:spacing w:after="0" w:line="240" w:lineRule="auto"/>
        <w:ind w:left="0" w:firstLine="54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690E24">
        <w:rPr>
          <w:rFonts w:ascii="Times New Roman" w:hAnsi="Times New Roman"/>
          <w:sz w:val="24"/>
          <w:szCs w:val="24"/>
        </w:rPr>
        <w:t>Химия. 10 класс. Методическое пособие к учебнику О. С. Габриеляна «Химия. 10 класс. Базовый уровень» / О. С. Габриелян, С. А. Сла</w:t>
      </w:r>
      <w:r w:rsidRPr="00690E24">
        <w:rPr>
          <w:rFonts w:ascii="Times New Roman" w:hAnsi="Times New Roman"/>
          <w:sz w:val="24"/>
          <w:szCs w:val="24"/>
        </w:rPr>
        <w:t>д</w:t>
      </w:r>
      <w:r w:rsidRPr="00690E24">
        <w:rPr>
          <w:rFonts w:ascii="Times New Roman" w:hAnsi="Times New Roman"/>
          <w:sz w:val="24"/>
          <w:szCs w:val="24"/>
        </w:rPr>
        <w:t>ков. — М.: Дрофа, 2015. — 188, [4] с.</w:t>
      </w:r>
    </w:p>
    <w:p w:rsidR="00681970" w:rsidRPr="00690E24" w:rsidRDefault="00681970" w:rsidP="00690E24">
      <w:pPr>
        <w:pStyle w:val="ListParagraph"/>
        <w:numPr>
          <w:ilvl w:val="0"/>
          <w:numId w:val="5"/>
        </w:numPr>
        <w:spacing w:after="0" w:line="240" w:lineRule="auto"/>
        <w:ind w:left="0" w:firstLine="54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690E24">
        <w:rPr>
          <w:rFonts w:ascii="Times New Roman" w:hAnsi="Times New Roman"/>
          <w:sz w:val="24"/>
          <w:szCs w:val="24"/>
        </w:rPr>
        <w:t>Химия. 10 класс: контрольные и проверочные работы к учебнику О.С. Габриеляна «Химия. 10 класс. Базовый уровень» / О.С. Габриелян, П.Н. Березкин, А.А. Ушакова и др. – 6-е изд., стереотип. – М.: Дрофа, 2018. – 256, [3] с.</w:t>
      </w:r>
    </w:p>
    <w:p w:rsidR="00681970" w:rsidRPr="00690E24" w:rsidRDefault="00681970" w:rsidP="00690E24">
      <w:pPr>
        <w:widowControl/>
        <w:numPr>
          <w:ilvl w:val="0"/>
          <w:numId w:val="5"/>
        </w:numPr>
        <w:suppressAutoHyphens w:val="0"/>
        <w:ind w:left="0" w:firstLine="540"/>
        <w:contextualSpacing/>
        <w:jc w:val="both"/>
        <w:rPr>
          <w:rFonts w:cs="Times New Roman"/>
        </w:rPr>
      </w:pPr>
      <w:r w:rsidRPr="00690E24">
        <w:rPr>
          <w:rFonts w:cs="Times New Roman"/>
        </w:rPr>
        <w:t>Химия 10 кл.: рабочая тетрадь к учебнику О.С. Габриеляна «Химия. 10 класс. Базовый уровень»/ О.С. Габриелян, С.А. Сладков.- 5-е изд., стереотип. – М.: Дрофа, 2017. – 142 с.</w:t>
      </w:r>
    </w:p>
    <w:p w:rsidR="00681970" w:rsidRPr="00690E24" w:rsidRDefault="00681970" w:rsidP="00690E24">
      <w:pPr>
        <w:pStyle w:val="ListParagraph"/>
        <w:numPr>
          <w:ilvl w:val="0"/>
          <w:numId w:val="5"/>
        </w:numPr>
        <w:spacing w:after="0" w:line="240" w:lineRule="auto"/>
        <w:ind w:left="0" w:firstLine="54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690E2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Химия. Базовый уровень. 10—11 классы: рабочая программа к линии УМК О. С. Габриеляна: учебно-методическое пособие / О. С. Га</w:t>
      </w:r>
      <w:r w:rsidRPr="00690E2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б</w:t>
      </w:r>
      <w:r w:rsidRPr="00690E2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риелян. — М.: Дрофа, 2017. — 76, [4] с.</w:t>
      </w:r>
    </w:p>
    <w:p w:rsidR="00681970" w:rsidRPr="00690E24" w:rsidRDefault="00681970" w:rsidP="00690E24">
      <w:pPr>
        <w:pStyle w:val="ListParagraph"/>
        <w:numPr>
          <w:ilvl w:val="0"/>
          <w:numId w:val="5"/>
        </w:numPr>
        <w:spacing w:after="0" w:line="240" w:lineRule="auto"/>
        <w:ind w:left="0" w:firstLine="54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690E2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Химия. ЕГЭ. 10-11-е классы. Тематический тренинг. Задания базового и повышенного уровней сложности: учебно-методическое пособие / под ред. В.Н. Доронькина. – Ростовн/Д: Легион, 2018. – 672 с. (ЕГЭ)</w:t>
      </w:r>
    </w:p>
    <w:p w:rsidR="00681970" w:rsidRPr="00690E24" w:rsidRDefault="00681970" w:rsidP="00690E24">
      <w:pPr>
        <w:pStyle w:val="ListParagraph"/>
        <w:numPr>
          <w:ilvl w:val="0"/>
          <w:numId w:val="5"/>
        </w:numPr>
        <w:spacing w:after="0" w:line="240" w:lineRule="auto"/>
        <w:ind w:left="0" w:firstLine="54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690E2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Химия. ЕГЭ. 10-11-е классы. Задания высокого уровня сложности: учебно-методическое пособие / под ред. В.Н. Доронькина. – Ро</w:t>
      </w:r>
      <w:r w:rsidRPr="00690E2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с</w:t>
      </w:r>
      <w:r w:rsidRPr="00690E2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товн/Д: Легион, 2018. – 4-е изд., испр. и доп. -480 с. (ЕГЭ)</w:t>
      </w:r>
    </w:p>
    <w:p w:rsidR="00681970" w:rsidRPr="00690E24" w:rsidRDefault="00681970" w:rsidP="00690E24">
      <w:pPr>
        <w:pStyle w:val="ListParagraph"/>
        <w:numPr>
          <w:ilvl w:val="0"/>
          <w:numId w:val="5"/>
        </w:numPr>
        <w:spacing w:after="0" w:line="240" w:lineRule="auto"/>
        <w:ind w:left="0" w:firstLine="54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690E2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Химия. ЕГЭ. Раздел «Органическая химиия»10-11-е классы. Задания и решения. Тренировочная тетрадь: учебно-методическое п</w:t>
      </w:r>
      <w:r w:rsidRPr="00690E2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</w:t>
      </w:r>
      <w:r w:rsidRPr="00690E2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собие / под ред. В.Н. Доронькина. – изд. 3-е, испр. -  Ростовн/Д: Легион, 2017. – 272 с. (ЕГЭ)</w:t>
      </w:r>
    </w:p>
    <w:p w:rsidR="00681970" w:rsidRPr="00690E24" w:rsidRDefault="00681970" w:rsidP="00690E24">
      <w:pPr>
        <w:pStyle w:val="ListParagraph"/>
        <w:numPr>
          <w:ilvl w:val="0"/>
          <w:numId w:val="5"/>
        </w:numPr>
        <w:spacing w:after="0" w:line="240" w:lineRule="auto"/>
        <w:ind w:left="0" w:firstLine="54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690E2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Химия в уравнениях: учебное пособие / Ж.А. Кочкаров. – изд. 5-е – Ростов н/Д: Феникс, 2018 – 332 с.</w:t>
      </w:r>
    </w:p>
    <w:p w:rsidR="00681970" w:rsidRPr="00690E24" w:rsidRDefault="00681970" w:rsidP="00690E24">
      <w:pPr>
        <w:pStyle w:val="ListParagraph"/>
        <w:numPr>
          <w:ilvl w:val="0"/>
          <w:numId w:val="5"/>
        </w:numPr>
        <w:spacing w:after="0" w:line="240" w:lineRule="auto"/>
        <w:ind w:left="0" w:firstLine="54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690E2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Химия: сборник олимпиадных задач. 9-11 –е классы: учебно-методическое пособие / под ред. В.Н. Доронькина. – Ростовн/Д: Лег</w:t>
      </w:r>
      <w:r w:rsidRPr="00690E2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и</w:t>
      </w:r>
      <w:r w:rsidRPr="00690E2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он, 2019. – 288 с. (Готовимся к олимпиаде)</w:t>
      </w:r>
    </w:p>
    <w:p w:rsidR="00681970" w:rsidRPr="00690E24" w:rsidRDefault="00681970" w:rsidP="00690E24">
      <w:pPr>
        <w:pStyle w:val="ListParagraph"/>
        <w:numPr>
          <w:ilvl w:val="0"/>
          <w:numId w:val="5"/>
        </w:numPr>
        <w:spacing w:after="0" w:line="240" w:lineRule="auto"/>
        <w:ind w:left="0" w:firstLine="54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690E2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Ширшина Н.В. 10-11 классы: индивидуальный контроль знаний. Карточки-задания / Н.В. Ширшина. – изд. 2-е, испр. – Волгоград: Учитель. 262 с</w:t>
      </w:r>
    </w:p>
    <w:p w:rsidR="00681970" w:rsidRPr="00690E24" w:rsidRDefault="00681970" w:rsidP="00690E24">
      <w:pPr>
        <w:pStyle w:val="ListParagraph"/>
        <w:numPr>
          <w:ilvl w:val="0"/>
          <w:numId w:val="5"/>
        </w:numPr>
        <w:spacing w:after="0" w:line="240" w:lineRule="auto"/>
        <w:ind w:left="0" w:firstLine="54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690E24">
        <w:rPr>
          <w:rFonts w:ascii="Times New Roman" w:hAnsi="Times New Roman"/>
          <w:kern w:val="1"/>
          <w:sz w:val="24"/>
          <w:szCs w:val="24"/>
        </w:rPr>
        <w:t>Экспериментальная химия в системе проблемно-развивающего обучения. 8 - 11 классы. Инструктивные карты практических работ и опытов / авт.-сост. Е.В. Киселева. - Волгоград: Учитель. - 107 с.</w:t>
      </w:r>
    </w:p>
    <w:sectPr w:rsidR="00681970" w:rsidRPr="00690E24" w:rsidSect="00690E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638" w:bottom="540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970" w:rsidRDefault="00681970" w:rsidP="0042056F">
      <w:r>
        <w:separator/>
      </w:r>
    </w:p>
  </w:endnote>
  <w:endnote w:type="continuationSeparator" w:id="1">
    <w:p w:rsidR="00681970" w:rsidRDefault="00681970" w:rsidP="0042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970" w:rsidRDefault="006819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970" w:rsidRDefault="00681970">
    <w:pPr>
      <w:pStyle w:val="Footer"/>
      <w:jc w:val="right"/>
    </w:pPr>
    <w:fldSimple w:instr="PAGE   \* MERGEFORMAT">
      <w:r>
        <w:rPr>
          <w:noProof/>
        </w:rPr>
        <w:t>11</w:t>
      </w:r>
    </w:fldSimple>
  </w:p>
  <w:p w:rsidR="00681970" w:rsidRDefault="006819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970" w:rsidRDefault="006819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970" w:rsidRDefault="00681970" w:rsidP="0042056F">
      <w:r>
        <w:separator/>
      </w:r>
    </w:p>
  </w:footnote>
  <w:footnote w:type="continuationSeparator" w:id="1">
    <w:p w:rsidR="00681970" w:rsidRDefault="00681970" w:rsidP="00420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970" w:rsidRDefault="006819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970" w:rsidRDefault="0068197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970" w:rsidRDefault="006819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F110BCB"/>
    <w:multiLevelType w:val="hybridMultilevel"/>
    <w:tmpl w:val="13060A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44514EA"/>
    <w:multiLevelType w:val="hybridMultilevel"/>
    <w:tmpl w:val="378A1560"/>
    <w:lvl w:ilvl="0" w:tplc="65B43616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50328E3"/>
    <w:multiLevelType w:val="hybridMultilevel"/>
    <w:tmpl w:val="AADE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5704D8"/>
    <w:multiLevelType w:val="hybridMultilevel"/>
    <w:tmpl w:val="E2FC9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A6792"/>
    <w:multiLevelType w:val="hybridMultilevel"/>
    <w:tmpl w:val="4062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94EBF"/>
    <w:multiLevelType w:val="hybridMultilevel"/>
    <w:tmpl w:val="B852AD54"/>
    <w:lvl w:ilvl="0" w:tplc="61F4477C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60130253"/>
    <w:multiLevelType w:val="hybridMultilevel"/>
    <w:tmpl w:val="DBA845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E33E7"/>
    <w:multiLevelType w:val="hybridMultilevel"/>
    <w:tmpl w:val="0EB0DA74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CB6708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9AF010A"/>
    <w:multiLevelType w:val="hybridMultilevel"/>
    <w:tmpl w:val="118C7AB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A39"/>
    <w:rsid w:val="0000186C"/>
    <w:rsid w:val="00001AE0"/>
    <w:rsid w:val="00003CC5"/>
    <w:rsid w:val="00010D53"/>
    <w:rsid w:val="000116ED"/>
    <w:rsid w:val="00011700"/>
    <w:rsid w:val="000127B1"/>
    <w:rsid w:val="00016D97"/>
    <w:rsid w:val="00022B90"/>
    <w:rsid w:val="0002763F"/>
    <w:rsid w:val="00033909"/>
    <w:rsid w:val="00033BCF"/>
    <w:rsid w:val="00035036"/>
    <w:rsid w:val="0003746E"/>
    <w:rsid w:val="00040568"/>
    <w:rsid w:val="00044BDC"/>
    <w:rsid w:val="000514FB"/>
    <w:rsid w:val="000674D8"/>
    <w:rsid w:val="0007194D"/>
    <w:rsid w:val="0008237F"/>
    <w:rsid w:val="000830B1"/>
    <w:rsid w:val="00091FB5"/>
    <w:rsid w:val="000940C1"/>
    <w:rsid w:val="00094D2D"/>
    <w:rsid w:val="00095541"/>
    <w:rsid w:val="00095863"/>
    <w:rsid w:val="00095AFD"/>
    <w:rsid w:val="000B232C"/>
    <w:rsid w:val="000C0853"/>
    <w:rsid w:val="000C5BE2"/>
    <w:rsid w:val="000D3618"/>
    <w:rsid w:val="000E2AFB"/>
    <w:rsid w:val="000E451E"/>
    <w:rsid w:val="000E4E33"/>
    <w:rsid w:val="000E6BD0"/>
    <w:rsid w:val="000E6C52"/>
    <w:rsid w:val="000F02F0"/>
    <w:rsid w:val="000F0A63"/>
    <w:rsid w:val="000F1EB3"/>
    <w:rsid w:val="000F66C3"/>
    <w:rsid w:val="0010456F"/>
    <w:rsid w:val="00106970"/>
    <w:rsid w:val="00114D45"/>
    <w:rsid w:val="00123333"/>
    <w:rsid w:val="001246BD"/>
    <w:rsid w:val="00137049"/>
    <w:rsid w:val="001379E0"/>
    <w:rsid w:val="0014044A"/>
    <w:rsid w:val="00146DC3"/>
    <w:rsid w:val="0014703C"/>
    <w:rsid w:val="001476BB"/>
    <w:rsid w:val="00152607"/>
    <w:rsid w:val="0016198A"/>
    <w:rsid w:val="0016262B"/>
    <w:rsid w:val="00162A6C"/>
    <w:rsid w:val="001632B6"/>
    <w:rsid w:val="00163AF7"/>
    <w:rsid w:val="00172937"/>
    <w:rsid w:val="00176BC0"/>
    <w:rsid w:val="00176F07"/>
    <w:rsid w:val="0018056E"/>
    <w:rsid w:val="00180B1C"/>
    <w:rsid w:val="00184662"/>
    <w:rsid w:val="0019370B"/>
    <w:rsid w:val="00194FDC"/>
    <w:rsid w:val="001A3835"/>
    <w:rsid w:val="001A693A"/>
    <w:rsid w:val="001B1F78"/>
    <w:rsid w:val="001B3E3B"/>
    <w:rsid w:val="001C09B3"/>
    <w:rsid w:val="001C1DB5"/>
    <w:rsid w:val="001C28C2"/>
    <w:rsid w:val="001E1E5C"/>
    <w:rsid w:val="001E2106"/>
    <w:rsid w:val="001E3A5A"/>
    <w:rsid w:val="001E5B4B"/>
    <w:rsid w:val="001F0F4C"/>
    <w:rsid w:val="001F5A77"/>
    <w:rsid w:val="001F719B"/>
    <w:rsid w:val="001F7569"/>
    <w:rsid w:val="00200EFC"/>
    <w:rsid w:val="002127F9"/>
    <w:rsid w:val="00216812"/>
    <w:rsid w:val="00223777"/>
    <w:rsid w:val="00224C6B"/>
    <w:rsid w:val="00225367"/>
    <w:rsid w:val="00230AF8"/>
    <w:rsid w:val="00233BBF"/>
    <w:rsid w:val="00245C39"/>
    <w:rsid w:val="0024711A"/>
    <w:rsid w:val="00252EF5"/>
    <w:rsid w:val="002548DA"/>
    <w:rsid w:val="002565AD"/>
    <w:rsid w:val="00257AD2"/>
    <w:rsid w:val="00263C30"/>
    <w:rsid w:val="00272A7E"/>
    <w:rsid w:val="00276BC7"/>
    <w:rsid w:val="00280D22"/>
    <w:rsid w:val="002831ED"/>
    <w:rsid w:val="00286B02"/>
    <w:rsid w:val="0028746E"/>
    <w:rsid w:val="00291C9D"/>
    <w:rsid w:val="00292417"/>
    <w:rsid w:val="00296FAF"/>
    <w:rsid w:val="00297E08"/>
    <w:rsid w:val="002A0270"/>
    <w:rsid w:val="002A187B"/>
    <w:rsid w:val="002A430D"/>
    <w:rsid w:val="002A7FFD"/>
    <w:rsid w:val="002B01F4"/>
    <w:rsid w:val="002B0523"/>
    <w:rsid w:val="002B6251"/>
    <w:rsid w:val="002C13FD"/>
    <w:rsid w:val="002D34CA"/>
    <w:rsid w:val="002D38E4"/>
    <w:rsid w:val="002D57EC"/>
    <w:rsid w:val="002D7ACD"/>
    <w:rsid w:val="002E2FBE"/>
    <w:rsid w:val="002E4468"/>
    <w:rsid w:val="002F33F3"/>
    <w:rsid w:val="002F4791"/>
    <w:rsid w:val="0030531F"/>
    <w:rsid w:val="00311872"/>
    <w:rsid w:val="00320D6B"/>
    <w:rsid w:val="00321783"/>
    <w:rsid w:val="003247D2"/>
    <w:rsid w:val="00335C4F"/>
    <w:rsid w:val="003371F5"/>
    <w:rsid w:val="003404A8"/>
    <w:rsid w:val="00342EA6"/>
    <w:rsid w:val="003449FF"/>
    <w:rsid w:val="00347197"/>
    <w:rsid w:val="0036265D"/>
    <w:rsid w:val="00363C10"/>
    <w:rsid w:val="00364841"/>
    <w:rsid w:val="00371D47"/>
    <w:rsid w:val="00374257"/>
    <w:rsid w:val="0037482A"/>
    <w:rsid w:val="0038394B"/>
    <w:rsid w:val="0038655B"/>
    <w:rsid w:val="00387E51"/>
    <w:rsid w:val="00390E54"/>
    <w:rsid w:val="00393EDE"/>
    <w:rsid w:val="00396478"/>
    <w:rsid w:val="003B1D12"/>
    <w:rsid w:val="003B49F5"/>
    <w:rsid w:val="003B641F"/>
    <w:rsid w:val="003C4210"/>
    <w:rsid w:val="003C7DDB"/>
    <w:rsid w:val="003D5647"/>
    <w:rsid w:val="003D70C6"/>
    <w:rsid w:val="003F7841"/>
    <w:rsid w:val="00404F19"/>
    <w:rsid w:val="00406376"/>
    <w:rsid w:val="00411D23"/>
    <w:rsid w:val="0041523B"/>
    <w:rsid w:val="0042056F"/>
    <w:rsid w:val="004228D7"/>
    <w:rsid w:val="004232ED"/>
    <w:rsid w:val="00423799"/>
    <w:rsid w:val="00424431"/>
    <w:rsid w:val="004264AF"/>
    <w:rsid w:val="00427932"/>
    <w:rsid w:val="004314BA"/>
    <w:rsid w:val="00431918"/>
    <w:rsid w:val="00432FCB"/>
    <w:rsid w:val="0043402E"/>
    <w:rsid w:val="00435A9D"/>
    <w:rsid w:val="00441457"/>
    <w:rsid w:val="0044151D"/>
    <w:rsid w:val="004429BA"/>
    <w:rsid w:val="00451AB6"/>
    <w:rsid w:val="0045726C"/>
    <w:rsid w:val="00461F25"/>
    <w:rsid w:val="004706E7"/>
    <w:rsid w:val="00472AD1"/>
    <w:rsid w:val="004763C3"/>
    <w:rsid w:val="004850BA"/>
    <w:rsid w:val="00485BE5"/>
    <w:rsid w:val="004862C3"/>
    <w:rsid w:val="004871DA"/>
    <w:rsid w:val="004908BF"/>
    <w:rsid w:val="004915F8"/>
    <w:rsid w:val="00491E4D"/>
    <w:rsid w:val="004945EC"/>
    <w:rsid w:val="004A00E2"/>
    <w:rsid w:val="004A12C2"/>
    <w:rsid w:val="004A3A53"/>
    <w:rsid w:val="004A3F8A"/>
    <w:rsid w:val="004B08B0"/>
    <w:rsid w:val="004B15F6"/>
    <w:rsid w:val="004C18EC"/>
    <w:rsid w:val="004C3452"/>
    <w:rsid w:val="004C4E6D"/>
    <w:rsid w:val="004C685C"/>
    <w:rsid w:val="004D53F0"/>
    <w:rsid w:val="004D7A37"/>
    <w:rsid w:val="004F16CE"/>
    <w:rsid w:val="004F474C"/>
    <w:rsid w:val="004F54A8"/>
    <w:rsid w:val="004F5B94"/>
    <w:rsid w:val="004F7FE1"/>
    <w:rsid w:val="005010C9"/>
    <w:rsid w:val="005028FF"/>
    <w:rsid w:val="00504052"/>
    <w:rsid w:val="005050AE"/>
    <w:rsid w:val="00506222"/>
    <w:rsid w:val="005073B6"/>
    <w:rsid w:val="00507808"/>
    <w:rsid w:val="00514AA6"/>
    <w:rsid w:val="005154D9"/>
    <w:rsid w:val="00526B09"/>
    <w:rsid w:val="0052711C"/>
    <w:rsid w:val="0052757D"/>
    <w:rsid w:val="00531903"/>
    <w:rsid w:val="00533A49"/>
    <w:rsid w:val="00534AE3"/>
    <w:rsid w:val="00535254"/>
    <w:rsid w:val="00535BAD"/>
    <w:rsid w:val="0054577F"/>
    <w:rsid w:val="0054690C"/>
    <w:rsid w:val="0055328C"/>
    <w:rsid w:val="00556A95"/>
    <w:rsid w:val="0056353C"/>
    <w:rsid w:val="00573992"/>
    <w:rsid w:val="00585746"/>
    <w:rsid w:val="00586209"/>
    <w:rsid w:val="00592262"/>
    <w:rsid w:val="00595B83"/>
    <w:rsid w:val="00596A3E"/>
    <w:rsid w:val="005976D9"/>
    <w:rsid w:val="005A13FC"/>
    <w:rsid w:val="005A2C5D"/>
    <w:rsid w:val="005A4319"/>
    <w:rsid w:val="005A5802"/>
    <w:rsid w:val="005B0B3E"/>
    <w:rsid w:val="005B24BB"/>
    <w:rsid w:val="005C2B9E"/>
    <w:rsid w:val="005C77B2"/>
    <w:rsid w:val="005D3C25"/>
    <w:rsid w:val="005D4921"/>
    <w:rsid w:val="005D52BE"/>
    <w:rsid w:val="005E17D8"/>
    <w:rsid w:val="005E2AC6"/>
    <w:rsid w:val="005E4FE0"/>
    <w:rsid w:val="005F7DCA"/>
    <w:rsid w:val="006039F0"/>
    <w:rsid w:val="006061A8"/>
    <w:rsid w:val="00613702"/>
    <w:rsid w:val="006167E1"/>
    <w:rsid w:val="00616EFA"/>
    <w:rsid w:val="00617322"/>
    <w:rsid w:val="00623215"/>
    <w:rsid w:val="00631236"/>
    <w:rsid w:val="00634883"/>
    <w:rsid w:val="006355A8"/>
    <w:rsid w:val="00636CC0"/>
    <w:rsid w:val="00637929"/>
    <w:rsid w:val="006406C8"/>
    <w:rsid w:val="0064680C"/>
    <w:rsid w:val="00650030"/>
    <w:rsid w:val="006515F7"/>
    <w:rsid w:val="0065704C"/>
    <w:rsid w:val="00664C8C"/>
    <w:rsid w:val="0066670E"/>
    <w:rsid w:val="006668DA"/>
    <w:rsid w:val="00673842"/>
    <w:rsid w:val="006749F7"/>
    <w:rsid w:val="006751CB"/>
    <w:rsid w:val="00677A87"/>
    <w:rsid w:val="00680CE7"/>
    <w:rsid w:val="00681970"/>
    <w:rsid w:val="00681AC7"/>
    <w:rsid w:val="00687328"/>
    <w:rsid w:val="00690E24"/>
    <w:rsid w:val="006A5B02"/>
    <w:rsid w:val="006A76EA"/>
    <w:rsid w:val="006A7C47"/>
    <w:rsid w:val="006B24A9"/>
    <w:rsid w:val="006B4211"/>
    <w:rsid w:val="006B425A"/>
    <w:rsid w:val="006B7706"/>
    <w:rsid w:val="006C044E"/>
    <w:rsid w:val="006C35C3"/>
    <w:rsid w:val="006C3C2D"/>
    <w:rsid w:val="006D17FF"/>
    <w:rsid w:val="006E170A"/>
    <w:rsid w:val="006F44DC"/>
    <w:rsid w:val="00700C81"/>
    <w:rsid w:val="00701F54"/>
    <w:rsid w:val="0070672F"/>
    <w:rsid w:val="0071073D"/>
    <w:rsid w:val="00711C0B"/>
    <w:rsid w:val="00713350"/>
    <w:rsid w:val="00713BCC"/>
    <w:rsid w:val="00715237"/>
    <w:rsid w:val="007153C4"/>
    <w:rsid w:val="00716D18"/>
    <w:rsid w:val="00717B66"/>
    <w:rsid w:val="0072021F"/>
    <w:rsid w:val="00721B56"/>
    <w:rsid w:val="00726E38"/>
    <w:rsid w:val="00733F22"/>
    <w:rsid w:val="00734505"/>
    <w:rsid w:val="00746007"/>
    <w:rsid w:val="0075240B"/>
    <w:rsid w:val="00753D22"/>
    <w:rsid w:val="0075442D"/>
    <w:rsid w:val="00757661"/>
    <w:rsid w:val="00763115"/>
    <w:rsid w:val="00767221"/>
    <w:rsid w:val="007702F4"/>
    <w:rsid w:val="00770546"/>
    <w:rsid w:val="00775E5A"/>
    <w:rsid w:val="0078122D"/>
    <w:rsid w:val="00783BA9"/>
    <w:rsid w:val="007914B9"/>
    <w:rsid w:val="00791BF0"/>
    <w:rsid w:val="007B4175"/>
    <w:rsid w:val="007B449A"/>
    <w:rsid w:val="007C1F94"/>
    <w:rsid w:val="007C2831"/>
    <w:rsid w:val="007C6273"/>
    <w:rsid w:val="007C6786"/>
    <w:rsid w:val="007D55A9"/>
    <w:rsid w:val="007E0A85"/>
    <w:rsid w:val="007E1082"/>
    <w:rsid w:val="007E1263"/>
    <w:rsid w:val="007E27D4"/>
    <w:rsid w:val="007E3865"/>
    <w:rsid w:val="007E4635"/>
    <w:rsid w:val="007E5748"/>
    <w:rsid w:val="007E5FEA"/>
    <w:rsid w:val="007E726C"/>
    <w:rsid w:val="007F0D0E"/>
    <w:rsid w:val="007F1085"/>
    <w:rsid w:val="00812B9D"/>
    <w:rsid w:val="0081508E"/>
    <w:rsid w:val="0081510F"/>
    <w:rsid w:val="00846F88"/>
    <w:rsid w:val="008515FA"/>
    <w:rsid w:val="0085334E"/>
    <w:rsid w:val="00855CA7"/>
    <w:rsid w:val="00862A25"/>
    <w:rsid w:val="00864401"/>
    <w:rsid w:val="00873BB2"/>
    <w:rsid w:val="008750E5"/>
    <w:rsid w:val="00877CDD"/>
    <w:rsid w:val="00883CF8"/>
    <w:rsid w:val="008853B5"/>
    <w:rsid w:val="008871F3"/>
    <w:rsid w:val="00892680"/>
    <w:rsid w:val="0089705A"/>
    <w:rsid w:val="008A17A5"/>
    <w:rsid w:val="008A675F"/>
    <w:rsid w:val="008B0BAD"/>
    <w:rsid w:val="008B22B8"/>
    <w:rsid w:val="008B4AB9"/>
    <w:rsid w:val="008D1AA6"/>
    <w:rsid w:val="008D2560"/>
    <w:rsid w:val="008D77B5"/>
    <w:rsid w:val="008E07CA"/>
    <w:rsid w:val="008E3F26"/>
    <w:rsid w:val="008E63BE"/>
    <w:rsid w:val="008E6C79"/>
    <w:rsid w:val="008E791F"/>
    <w:rsid w:val="008F4138"/>
    <w:rsid w:val="008F4AFA"/>
    <w:rsid w:val="0090122E"/>
    <w:rsid w:val="009046A5"/>
    <w:rsid w:val="00904B3F"/>
    <w:rsid w:val="0090630E"/>
    <w:rsid w:val="0091285A"/>
    <w:rsid w:val="009130CA"/>
    <w:rsid w:val="00913EA4"/>
    <w:rsid w:val="009140E0"/>
    <w:rsid w:val="00915F96"/>
    <w:rsid w:val="0092492C"/>
    <w:rsid w:val="00926E78"/>
    <w:rsid w:val="00927C3E"/>
    <w:rsid w:val="00930E91"/>
    <w:rsid w:val="0093290F"/>
    <w:rsid w:val="00941E3C"/>
    <w:rsid w:val="0095237C"/>
    <w:rsid w:val="0096598D"/>
    <w:rsid w:val="00980C47"/>
    <w:rsid w:val="00986B48"/>
    <w:rsid w:val="00986FEF"/>
    <w:rsid w:val="0099053C"/>
    <w:rsid w:val="0099680A"/>
    <w:rsid w:val="00996E06"/>
    <w:rsid w:val="00997B6A"/>
    <w:rsid w:val="009B4FED"/>
    <w:rsid w:val="009B6277"/>
    <w:rsid w:val="009B6B88"/>
    <w:rsid w:val="009C01D3"/>
    <w:rsid w:val="009D0600"/>
    <w:rsid w:val="009D289A"/>
    <w:rsid w:val="009D37DD"/>
    <w:rsid w:val="009D3FD1"/>
    <w:rsid w:val="009D57A2"/>
    <w:rsid w:val="009D5A15"/>
    <w:rsid w:val="009E1E3A"/>
    <w:rsid w:val="009E6BB6"/>
    <w:rsid w:val="009F21E8"/>
    <w:rsid w:val="009F2229"/>
    <w:rsid w:val="009F2965"/>
    <w:rsid w:val="009F38C0"/>
    <w:rsid w:val="009F6578"/>
    <w:rsid w:val="00A007B9"/>
    <w:rsid w:val="00A02166"/>
    <w:rsid w:val="00A04391"/>
    <w:rsid w:val="00A0596C"/>
    <w:rsid w:val="00A132B1"/>
    <w:rsid w:val="00A14B1C"/>
    <w:rsid w:val="00A247D9"/>
    <w:rsid w:val="00A3315A"/>
    <w:rsid w:val="00A340BE"/>
    <w:rsid w:val="00A410F0"/>
    <w:rsid w:val="00A430D2"/>
    <w:rsid w:val="00A44F59"/>
    <w:rsid w:val="00A53094"/>
    <w:rsid w:val="00A56515"/>
    <w:rsid w:val="00A62203"/>
    <w:rsid w:val="00A64F32"/>
    <w:rsid w:val="00A703A6"/>
    <w:rsid w:val="00A714C6"/>
    <w:rsid w:val="00A73CC8"/>
    <w:rsid w:val="00A746D0"/>
    <w:rsid w:val="00A76F17"/>
    <w:rsid w:val="00A84DC6"/>
    <w:rsid w:val="00A85260"/>
    <w:rsid w:val="00A965CA"/>
    <w:rsid w:val="00AA12AE"/>
    <w:rsid w:val="00AA20E4"/>
    <w:rsid w:val="00AA32A2"/>
    <w:rsid w:val="00AA484E"/>
    <w:rsid w:val="00AA5846"/>
    <w:rsid w:val="00AA72F3"/>
    <w:rsid w:val="00AB40B4"/>
    <w:rsid w:val="00AC0E29"/>
    <w:rsid w:val="00AC108A"/>
    <w:rsid w:val="00AE212B"/>
    <w:rsid w:val="00AE2444"/>
    <w:rsid w:val="00AE3777"/>
    <w:rsid w:val="00AE6FFA"/>
    <w:rsid w:val="00AE79CA"/>
    <w:rsid w:val="00AF1109"/>
    <w:rsid w:val="00B02012"/>
    <w:rsid w:val="00B20770"/>
    <w:rsid w:val="00B22BCC"/>
    <w:rsid w:val="00B240D9"/>
    <w:rsid w:val="00B32904"/>
    <w:rsid w:val="00B42F7B"/>
    <w:rsid w:val="00B43D5A"/>
    <w:rsid w:val="00B472A3"/>
    <w:rsid w:val="00B56D72"/>
    <w:rsid w:val="00B75790"/>
    <w:rsid w:val="00B76688"/>
    <w:rsid w:val="00B81034"/>
    <w:rsid w:val="00B9156B"/>
    <w:rsid w:val="00BA0326"/>
    <w:rsid w:val="00BA1EDB"/>
    <w:rsid w:val="00BA39BC"/>
    <w:rsid w:val="00BA5AD8"/>
    <w:rsid w:val="00BB18E6"/>
    <w:rsid w:val="00BB1EE3"/>
    <w:rsid w:val="00BC0EA9"/>
    <w:rsid w:val="00BC1B71"/>
    <w:rsid w:val="00BC3902"/>
    <w:rsid w:val="00BC6F88"/>
    <w:rsid w:val="00BD1891"/>
    <w:rsid w:val="00BD21AF"/>
    <w:rsid w:val="00BD2782"/>
    <w:rsid w:val="00BD5449"/>
    <w:rsid w:val="00BF260E"/>
    <w:rsid w:val="00BF4665"/>
    <w:rsid w:val="00BF5941"/>
    <w:rsid w:val="00C0257B"/>
    <w:rsid w:val="00C028C8"/>
    <w:rsid w:val="00C0315B"/>
    <w:rsid w:val="00C0327E"/>
    <w:rsid w:val="00C056E0"/>
    <w:rsid w:val="00C06C80"/>
    <w:rsid w:val="00C07999"/>
    <w:rsid w:val="00C10237"/>
    <w:rsid w:val="00C10AAE"/>
    <w:rsid w:val="00C16ECF"/>
    <w:rsid w:val="00C20BEB"/>
    <w:rsid w:val="00C252E6"/>
    <w:rsid w:val="00C30080"/>
    <w:rsid w:val="00C320BE"/>
    <w:rsid w:val="00C35B10"/>
    <w:rsid w:val="00C4474B"/>
    <w:rsid w:val="00C4702D"/>
    <w:rsid w:val="00C47937"/>
    <w:rsid w:val="00C47AB9"/>
    <w:rsid w:val="00C504FA"/>
    <w:rsid w:val="00C52DDE"/>
    <w:rsid w:val="00C54842"/>
    <w:rsid w:val="00C60EDC"/>
    <w:rsid w:val="00C62CF0"/>
    <w:rsid w:val="00C67D5F"/>
    <w:rsid w:val="00C714E0"/>
    <w:rsid w:val="00C80786"/>
    <w:rsid w:val="00C86557"/>
    <w:rsid w:val="00C9318D"/>
    <w:rsid w:val="00C93642"/>
    <w:rsid w:val="00C93699"/>
    <w:rsid w:val="00CA3E78"/>
    <w:rsid w:val="00CA5D23"/>
    <w:rsid w:val="00CB18DD"/>
    <w:rsid w:val="00CC2E52"/>
    <w:rsid w:val="00CC5A7B"/>
    <w:rsid w:val="00CD282D"/>
    <w:rsid w:val="00CD5336"/>
    <w:rsid w:val="00CE0418"/>
    <w:rsid w:val="00CE08E4"/>
    <w:rsid w:val="00CE217E"/>
    <w:rsid w:val="00CE22C5"/>
    <w:rsid w:val="00CE50EC"/>
    <w:rsid w:val="00CF0154"/>
    <w:rsid w:val="00CF5A8C"/>
    <w:rsid w:val="00CF5BD7"/>
    <w:rsid w:val="00D025CE"/>
    <w:rsid w:val="00D15326"/>
    <w:rsid w:val="00D176DC"/>
    <w:rsid w:val="00D21175"/>
    <w:rsid w:val="00D300F4"/>
    <w:rsid w:val="00D320F6"/>
    <w:rsid w:val="00D32AA2"/>
    <w:rsid w:val="00D41E83"/>
    <w:rsid w:val="00D42592"/>
    <w:rsid w:val="00D45E2C"/>
    <w:rsid w:val="00D51684"/>
    <w:rsid w:val="00D53CC1"/>
    <w:rsid w:val="00D53ED0"/>
    <w:rsid w:val="00D5436A"/>
    <w:rsid w:val="00D607D9"/>
    <w:rsid w:val="00D615BE"/>
    <w:rsid w:val="00D6179A"/>
    <w:rsid w:val="00D72887"/>
    <w:rsid w:val="00D73938"/>
    <w:rsid w:val="00D77E2F"/>
    <w:rsid w:val="00D80BEF"/>
    <w:rsid w:val="00D96C31"/>
    <w:rsid w:val="00DA1AE2"/>
    <w:rsid w:val="00DA481F"/>
    <w:rsid w:val="00DB0996"/>
    <w:rsid w:val="00DB2360"/>
    <w:rsid w:val="00DB44D6"/>
    <w:rsid w:val="00DB50E6"/>
    <w:rsid w:val="00DB696D"/>
    <w:rsid w:val="00DC2D29"/>
    <w:rsid w:val="00DC3781"/>
    <w:rsid w:val="00DC3E7A"/>
    <w:rsid w:val="00DD2C62"/>
    <w:rsid w:val="00DD3C9B"/>
    <w:rsid w:val="00DE4531"/>
    <w:rsid w:val="00DE7B5F"/>
    <w:rsid w:val="00DF3D3E"/>
    <w:rsid w:val="00DF7611"/>
    <w:rsid w:val="00E00B96"/>
    <w:rsid w:val="00E0185C"/>
    <w:rsid w:val="00E04D47"/>
    <w:rsid w:val="00E112EF"/>
    <w:rsid w:val="00E22393"/>
    <w:rsid w:val="00E31DB3"/>
    <w:rsid w:val="00E41925"/>
    <w:rsid w:val="00E43D47"/>
    <w:rsid w:val="00E45EC1"/>
    <w:rsid w:val="00E50301"/>
    <w:rsid w:val="00E51A37"/>
    <w:rsid w:val="00E55549"/>
    <w:rsid w:val="00E609CE"/>
    <w:rsid w:val="00E612DC"/>
    <w:rsid w:val="00E652AD"/>
    <w:rsid w:val="00E669B0"/>
    <w:rsid w:val="00E70277"/>
    <w:rsid w:val="00E74A1C"/>
    <w:rsid w:val="00E80093"/>
    <w:rsid w:val="00E82B8E"/>
    <w:rsid w:val="00E83AE1"/>
    <w:rsid w:val="00E83BE0"/>
    <w:rsid w:val="00E84B58"/>
    <w:rsid w:val="00E85347"/>
    <w:rsid w:val="00E85665"/>
    <w:rsid w:val="00E91278"/>
    <w:rsid w:val="00E91624"/>
    <w:rsid w:val="00E95A52"/>
    <w:rsid w:val="00E95A75"/>
    <w:rsid w:val="00E96629"/>
    <w:rsid w:val="00E9745F"/>
    <w:rsid w:val="00EA2469"/>
    <w:rsid w:val="00EB1EA8"/>
    <w:rsid w:val="00EC1EB7"/>
    <w:rsid w:val="00EC3F9E"/>
    <w:rsid w:val="00EC720C"/>
    <w:rsid w:val="00ED361C"/>
    <w:rsid w:val="00ED7073"/>
    <w:rsid w:val="00EE0B10"/>
    <w:rsid w:val="00EF2BCC"/>
    <w:rsid w:val="00EF358E"/>
    <w:rsid w:val="00EF6E38"/>
    <w:rsid w:val="00F001BE"/>
    <w:rsid w:val="00F07B03"/>
    <w:rsid w:val="00F14C30"/>
    <w:rsid w:val="00F15D27"/>
    <w:rsid w:val="00F169BB"/>
    <w:rsid w:val="00F26D9C"/>
    <w:rsid w:val="00F350C5"/>
    <w:rsid w:val="00F36411"/>
    <w:rsid w:val="00F45196"/>
    <w:rsid w:val="00F50794"/>
    <w:rsid w:val="00F5081F"/>
    <w:rsid w:val="00F54A39"/>
    <w:rsid w:val="00F5764D"/>
    <w:rsid w:val="00F643A4"/>
    <w:rsid w:val="00F67419"/>
    <w:rsid w:val="00F71DCF"/>
    <w:rsid w:val="00F75D10"/>
    <w:rsid w:val="00F846A3"/>
    <w:rsid w:val="00F85B18"/>
    <w:rsid w:val="00F86305"/>
    <w:rsid w:val="00F87616"/>
    <w:rsid w:val="00F91FC6"/>
    <w:rsid w:val="00F94F14"/>
    <w:rsid w:val="00FB12AF"/>
    <w:rsid w:val="00FB6E83"/>
    <w:rsid w:val="00FC1157"/>
    <w:rsid w:val="00FC2148"/>
    <w:rsid w:val="00FC3627"/>
    <w:rsid w:val="00FC37B7"/>
    <w:rsid w:val="00FD39D4"/>
    <w:rsid w:val="00FD3FA9"/>
    <w:rsid w:val="00FD4A4B"/>
    <w:rsid w:val="00FD5B35"/>
    <w:rsid w:val="00FD5B56"/>
    <w:rsid w:val="00FD7523"/>
    <w:rsid w:val="00FE1566"/>
    <w:rsid w:val="00FE6B9E"/>
    <w:rsid w:val="00FE7E70"/>
    <w:rsid w:val="00FF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1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uiPriority w:val="99"/>
    <w:rsid w:val="00F85B18"/>
    <w:pPr>
      <w:suppressLineNumbers/>
    </w:pPr>
  </w:style>
  <w:style w:type="paragraph" w:styleId="NoSpacing">
    <w:name w:val="No Spacing"/>
    <w:uiPriority w:val="99"/>
    <w:qFormat/>
    <w:rsid w:val="00EF358E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EF358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EF358E"/>
    <w:rPr>
      <w:rFonts w:ascii="Times New Roman" w:hAnsi="Times New Roman"/>
      <w:sz w:val="20"/>
      <w:u w:val="none"/>
      <w:effect w:val="none"/>
    </w:rPr>
  </w:style>
  <w:style w:type="table" w:styleId="TableGrid">
    <w:name w:val="Table Grid"/>
    <w:basedOn w:val="TableNormal"/>
    <w:uiPriority w:val="99"/>
    <w:rsid w:val="00A64F32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2056F"/>
    <w:pPr>
      <w:tabs>
        <w:tab w:val="center" w:pos="4677"/>
        <w:tab w:val="right" w:pos="9355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056F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42056F"/>
    <w:pPr>
      <w:tabs>
        <w:tab w:val="center" w:pos="4677"/>
        <w:tab w:val="right" w:pos="9355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056F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A714C6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14C6"/>
    <w:rPr>
      <w:rFonts w:ascii="Segoe UI" w:eastAsia="SimSun" w:hAnsi="Segoe UI" w:cs="Mangal"/>
      <w:kern w:val="1"/>
      <w:sz w:val="16"/>
      <w:szCs w:val="16"/>
      <w:lang w:eastAsia="hi-IN" w:bidi="hi-IN"/>
    </w:rPr>
  </w:style>
  <w:style w:type="character" w:styleId="Hyperlink">
    <w:name w:val="Hyperlink"/>
    <w:basedOn w:val="DefaultParagraphFont"/>
    <w:uiPriority w:val="99"/>
    <w:rsid w:val="006515F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CD282D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4619</TotalTime>
  <Pages>10</Pages>
  <Words>2832</Words>
  <Characters>16149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Раджана</dc:creator>
  <cp:keywords/>
  <dc:description/>
  <cp:lastModifiedBy>Ирина_Влад</cp:lastModifiedBy>
  <cp:revision>51</cp:revision>
  <cp:lastPrinted>2020-01-29T23:41:00Z</cp:lastPrinted>
  <dcterms:created xsi:type="dcterms:W3CDTF">2016-10-31T15:16:00Z</dcterms:created>
  <dcterms:modified xsi:type="dcterms:W3CDTF">2021-05-05T13:24:00Z</dcterms:modified>
</cp:coreProperties>
</file>